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343B" wp14:editId="2C9EAE60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02CA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5C390D39" wp14:editId="13BD3D9E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C2EC1" w:rsidRPr="00CC2EC1" w:rsidRDefault="00E1204F" w:rsidP="00CC2EC1">
      <w:pPr>
        <w:pStyle w:val="AMFTitre"/>
        <w:ind w:left="0"/>
        <w:rPr>
          <w:sz w:val="24"/>
          <w:szCs w:val="24"/>
        </w:rPr>
      </w:pPr>
      <w:r w:rsidRPr="00C41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64C7" wp14:editId="7DEB0034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C0AB8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  <w:r w:rsidR="00CC2EC1" w:rsidRPr="00CC2EC1">
        <w:rPr>
          <w:sz w:val="24"/>
          <w:szCs w:val="24"/>
        </w:rPr>
        <w:t>TRAME</w:t>
      </w:r>
      <w:r w:rsidR="00C82680">
        <w:rPr>
          <w:sz w:val="24"/>
          <w:szCs w:val="24"/>
        </w:rPr>
        <w:t>-</w:t>
      </w:r>
      <w:r w:rsidR="00CC2EC1" w:rsidRPr="00CC2EC1">
        <w:rPr>
          <w:sz w:val="24"/>
          <w:szCs w:val="24"/>
        </w:rPr>
        <w:t>TYPE LETTRE AUX PORTEURS</w:t>
      </w:r>
    </w:p>
    <w:p w:rsidR="0097706F" w:rsidRPr="003B2658" w:rsidRDefault="00CC2EC1" w:rsidP="00CC2EC1">
      <w:pPr>
        <w:pStyle w:val="AMFTitre"/>
        <w:ind w:left="0"/>
      </w:pPr>
      <w:r w:rsidRPr="00CC2EC1">
        <w:rPr>
          <w:sz w:val="24"/>
          <w:szCs w:val="24"/>
        </w:rPr>
        <w:t>MUTATION FONDS A VOCATION GENERALE</w:t>
      </w: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D52CFD" w:rsidRDefault="00D52CFD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684FDF" w:rsidRPr="00C41F49" w:rsidRDefault="00C41F49" w:rsidP="00C41F49">
      <w:pPr>
        <w:pStyle w:val="AMFDate"/>
        <w:ind w:left="0"/>
        <w:jc w:val="both"/>
        <w:rPr>
          <w:rFonts w:asciiTheme="minorHAnsi" w:hAnsiTheme="minorHAnsi" w:cstheme="minorHAnsi"/>
          <w:szCs w:val="20"/>
        </w:rPr>
      </w:pPr>
      <w:r w:rsidRPr="00C41F49">
        <w:rPr>
          <w:rFonts w:asciiTheme="minorHAnsi" w:hAnsiTheme="minorHAnsi" w:cstheme="minorHAnsi"/>
          <w:iCs/>
          <w:szCs w:val="20"/>
        </w:rPr>
        <w:t xml:space="preserve">Ce document constitue l’annexe XII de l’instruction AMF </w:t>
      </w:r>
      <w:r w:rsidRPr="00C41F49">
        <w:rPr>
          <w:rFonts w:asciiTheme="minorHAnsi" w:hAnsiTheme="minorHAnsi" w:cstheme="minorHAnsi"/>
          <w:szCs w:val="20"/>
        </w:rPr>
        <w:t xml:space="preserve">- </w:t>
      </w:r>
      <w:r w:rsidR="00166EB3" w:rsidRPr="00166EB3">
        <w:rPr>
          <w:rFonts w:asciiTheme="minorHAnsi" w:hAnsiTheme="minorHAnsi" w:cstheme="minorHAnsi"/>
          <w:szCs w:val="20"/>
        </w:rPr>
        <w:t>Procédures d’agrément, établissement d’un DICI et d’un prospectus et information périodique des fonds d’investissement à vocation générale, fonds de fonds alternatifs et fonds professionnels à vocation générale</w:t>
      </w:r>
      <w:r>
        <w:rPr>
          <w:rFonts w:asciiTheme="minorHAnsi" w:hAnsiTheme="minorHAnsi" w:cstheme="minorHAnsi"/>
          <w:szCs w:val="20"/>
        </w:rPr>
        <w:t xml:space="preserve"> – DOC-2011-</w:t>
      </w:r>
      <w:r w:rsidR="001435F1">
        <w:rPr>
          <w:rFonts w:asciiTheme="minorHAnsi" w:hAnsiTheme="minorHAnsi" w:cstheme="minorHAnsi"/>
          <w:szCs w:val="20"/>
        </w:rPr>
        <w:t>20</w:t>
      </w:r>
    </w:p>
    <w:p w:rsidR="00684FDF" w:rsidRDefault="00684FDF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684FDF" w:rsidRPr="00B86098" w:rsidRDefault="00684FDF" w:rsidP="00684FDF">
      <w:pPr>
        <w:pStyle w:val="AMFDate"/>
        <w:ind w:left="0"/>
        <w:jc w:val="left"/>
        <w:rPr>
          <w:rFonts w:asciiTheme="minorHAnsi" w:hAnsiTheme="minorHAnsi" w:cstheme="minorHAnsi"/>
          <w:b w:val="0"/>
        </w:rPr>
      </w:pPr>
    </w:p>
    <w:p w:rsidR="00CC2EC1" w:rsidRPr="00CC2EC1" w:rsidRDefault="00CC2EC1" w:rsidP="00CC2EC1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:rsidR="00CC2EC1" w:rsidRPr="00CC2EC1" w:rsidRDefault="00CC2EC1" w:rsidP="00CC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left="2"/>
        <w:jc w:val="both"/>
        <w:rPr>
          <w:rFonts w:ascii="Calibri" w:hAnsi="Calibri" w:cs="Calibri"/>
          <w:b/>
          <w:color w:val="0070C0"/>
          <w:sz w:val="20"/>
          <w:szCs w:val="22"/>
        </w:rPr>
      </w:pPr>
      <w:r w:rsidRPr="00CC2EC1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pour autant qu’elles nécessitent une information particulière. Elle reprend l’ensemble des modifications listées à l’article 8 des instructions 2011-19, et 2011-20, pouvant intervenir au cours de vie de l’OPC concerné. Les sociétés de gestion sont ainsi invitées à se baser sur cette trame pour la rédaction des LAP et à les adapter en fonction de l’opération ciblée. Pour davantage d’explications pédagogiques, veuillez-vous référer au guide de rédaction des LAP.</w:t>
      </w:r>
    </w:p>
    <w:p w:rsidR="00CC2EC1" w:rsidRDefault="00CC2EC1" w:rsidP="00CC2EC1">
      <w:pPr>
        <w:spacing w:after="334" w:line="250" w:lineRule="auto"/>
        <w:ind w:right="171"/>
        <w:rPr>
          <w:b/>
          <w:color w:val="000000"/>
          <w:sz w:val="20"/>
          <w:szCs w:val="22"/>
        </w:rPr>
      </w:pPr>
    </w:p>
    <w:p w:rsidR="00CC2EC1" w:rsidRPr="00CC2EC1" w:rsidRDefault="00CC2EC1" w:rsidP="00CC2EC1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CC2EC1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:rsidR="00CC2EC1" w:rsidRPr="00CC2EC1" w:rsidRDefault="00CC2EC1" w:rsidP="00CC2EC1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CC2EC1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gestion.</w:t>
      </w:r>
      <w:bookmarkStart w:id="0" w:name="_GoBack"/>
      <w:bookmarkEnd w:id="0"/>
    </w:p>
    <w:p w:rsidR="00CC2EC1" w:rsidRPr="00CC2EC1" w:rsidRDefault="00CC2EC1" w:rsidP="00CC2EC1">
      <w:pPr>
        <w:spacing w:after="334" w:line="250" w:lineRule="auto"/>
        <w:ind w:right="171"/>
        <w:rPr>
          <w:rFonts w:ascii="Calibri" w:hAnsi="Calibri" w:cs="Calibri"/>
          <w:b/>
          <w:color w:val="000000"/>
          <w:sz w:val="20"/>
          <w:szCs w:val="22"/>
        </w:rPr>
      </w:pPr>
      <w:r w:rsidRPr="00CC2EC1">
        <w:rPr>
          <w:rFonts w:ascii="Calibri" w:hAnsi="Calibri" w:cs="Calibri"/>
          <w:b/>
          <w:noProof/>
          <w:color w:val="3C3B40"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3614613" wp14:editId="05CA301B">
                <wp:simplePos x="0" y="0"/>
                <wp:positionH relativeFrom="page">
                  <wp:posOffset>590550</wp:posOffset>
                </wp:positionH>
                <wp:positionV relativeFrom="paragraph">
                  <wp:posOffset>278765</wp:posOffset>
                </wp:positionV>
                <wp:extent cx="4032250" cy="393065"/>
                <wp:effectExtent l="0" t="0" r="6350" b="6985"/>
                <wp:wrapNone/>
                <wp:docPr id="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2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59B8DD" id="Group 4384" o:spid="_x0000_s1026" style="position:absolute;margin-left:46.5pt;margin-top:21.95pt;width:317.5pt;height:30.95pt;z-index:-251651072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CC2EC1">
        <w:rPr>
          <w:rFonts w:ascii="Calibri" w:hAnsi="Calibri" w:cs="Calibri"/>
          <w:b/>
          <w:color w:val="3C3B40"/>
          <w:sz w:val="20"/>
          <w:szCs w:val="22"/>
        </w:rPr>
        <w:t>Vous êtes porteurs de parts du</w:t>
      </w:r>
      <w:r w:rsidRPr="00CC2EC1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CC2EC1">
        <w:rPr>
          <w:rFonts w:ascii="Calibri" w:hAnsi="Calibri" w:cs="Calibri"/>
          <w:color w:val="1F497D"/>
          <w:sz w:val="20"/>
          <w:szCs w:val="20"/>
        </w:rPr>
        <w:t>[fonds ou SICAV] X.</w:t>
      </w:r>
    </w:p>
    <w:p w:rsidR="00CC2EC1" w:rsidRPr="00CC2EC1" w:rsidRDefault="00CC2EC1" w:rsidP="00CC2EC1">
      <w:pPr>
        <w:spacing w:after="334" w:line="360" w:lineRule="auto"/>
        <w:ind w:right="171"/>
        <w:rPr>
          <w:rFonts w:ascii="Calibri" w:hAnsi="Calibri" w:cs="Calibri"/>
          <w:b/>
          <w:sz w:val="20"/>
          <w:szCs w:val="22"/>
        </w:rPr>
      </w:pPr>
      <w:r w:rsidRPr="00CC2EC1">
        <w:rPr>
          <w:rFonts w:ascii="Calibri" w:hAnsi="Calibri" w:cs="Calibri"/>
          <w:b/>
          <w:sz w:val="20"/>
          <w:szCs w:val="22"/>
        </w:rPr>
        <w:t xml:space="preserve">Quels changements vont intervenir sur votre </w:t>
      </w:r>
      <w:r w:rsidRPr="00CC2EC1">
        <w:rPr>
          <w:rFonts w:ascii="Calibri" w:hAnsi="Calibri" w:cs="Calibri"/>
          <w:color w:val="1F497D"/>
          <w:sz w:val="20"/>
          <w:szCs w:val="20"/>
        </w:rPr>
        <w:t xml:space="preserve">[fonds ou SICAV] </w:t>
      </w:r>
      <w:r w:rsidRPr="00CC2EC1">
        <w:rPr>
          <w:rFonts w:ascii="Calibri" w:hAnsi="Calibri" w:cs="Calibri"/>
          <w:b/>
          <w:sz w:val="20"/>
          <w:szCs w:val="22"/>
        </w:rPr>
        <w:t>?</w:t>
      </w:r>
    </w:p>
    <w:p w:rsidR="00CC2EC1" w:rsidRPr="00CC2EC1" w:rsidRDefault="00CC2EC1" w:rsidP="00CC2EC1">
      <w:pPr>
        <w:spacing w:after="334"/>
        <w:ind w:right="171"/>
        <w:rPr>
          <w:rFonts w:ascii="Calibri" w:hAnsi="Calibri" w:cs="Calibri"/>
          <w:color w:val="1F497D"/>
          <w:sz w:val="20"/>
          <w:szCs w:val="20"/>
        </w:rPr>
      </w:pPr>
      <w:r w:rsidRPr="00CC2EC1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:rsidR="00CC2EC1" w:rsidRPr="00CC2EC1" w:rsidRDefault="00CC2EC1" w:rsidP="00CC2EC1">
      <w:pPr>
        <w:rPr>
          <w:rFonts w:ascii="Calibri" w:hAnsi="Calibri" w:cs="Calibri"/>
          <w:color w:val="1F497D"/>
          <w:sz w:val="20"/>
          <w:szCs w:val="20"/>
        </w:rPr>
      </w:pPr>
      <w:r w:rsidRPr="00CC2EC1">
        <w:rPr>
          <w:rFonts w:ascii="Calibri" w:hAnsi="Calibri" w:cs="Calibri"/>
          <w:b/>
          <w:color w:val="3C3B40"/>
          <w:sz w:val="20"/>
          <w:szCs w:val="22"/>
        </w:rPr>
        <w:t>La société de gestion a décidé de modifier</w:t>
      </w:r>
      <w:r w:rsidRPr="00CC2EC1">
        <w:rPr>
          <w:rFonts w:ascii="Calibri" w:hAnsi="Calibri" w:cs="Calibri"/>
          <w:sz w:val="20"/>
          <w:szCs w:val="18"/>
        </w:rPr>
        <w:t xml:space="preserve"> </w:t>
      </w:r>
      <w:r w:rsidRPr="00CC2EC1">
        <w:rPr>
          <w:rFonts w:ascii="Calibri" w:hAnsi="Calibri" w:cs="Calibri"/>
          <w:color w:val="1F497D"/>
          <w:sz w:val="20"/>
          <w:szCs w:val="20"/>
        </w:rPr>
        <w:t xml:space="preserve">[A ajuster en fonction des modifications envisagées]. </w:t>
      </w:r>
    </w:p>
    <w:p w:rsidR="00CC2EC1" w:rsidRPr="00CC2EC1" w:rsidRDefault="00CC2EC1" w:rsidP="00CC2EC1">
      <w:pPr>
        <w:rPr>
          <w:rFonts w:ascii="Calibri" w:hAnsi="Calibri" w:cs="Calibri"/>
          <w:color w:val="1F497D"/>
          <w:sz w:val="20"/>
          <w:szCs w:val="20"/>
        </w:rPr>
      </w:pPr>
      <w:r w:rsidRPr="00CC2EC1">
        <w:rPr>
          <w:rFonts w:ascii="Calibri" w:hAnsi="Calibri" w:cs="Calibri"/>
          <w:color w:val="1F497D"/>
          <w:sz w:val="20"/>
          <w:szCs w:val="20"/>
        </w:rPr>
        <w:t>Donner un résumé des principaux impacts sur la stratégie et le profil de risque / rendement (environ 5 lignes)</w:t>
      </w:r>
    </w:p>
    <w:p w:rsidR="00CC2EC1" w:rsidRPr="00CC2EC1" w:rsidRDefault="00CC2EC1" w:rsidP="00CC2EC1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sz w:val="20"/>
          <w:szCs w:val="22"/>
        </w:rPr>
      </w:pP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CC2EC1" w:rsidRPr="00CC2EC1" w:rsidTr="00A34A5D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EC1" w:rsidRPr="00CC2EC1" w:rsidRDefault="00CC2EC1" w:rsidP="00CC2EC1">
            <w:pPr>
              <w:rPr>
                <w:rFonts w:ascii="Calibri" w:hAnsi="Calibri" w:cs="Calibri"/>
                <w:b/>
                <w:bCs/>
                <w:sz w:val="20"/>
                <w:szCs w:val="18"/>
                <w:u w:val="single"/>
              </w:rPr>
            </w:pPr>
            <w:r w:rsidRPr="00CC2EC1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en cas de fusion :</w:t>
            </w:r>
            <w:r w:rsidRPr="00CC2EC1">
              <w:rPr>
                <w:rFonts w:ascii="Calibri" w:hAnsi="Calibri" w:cs="Calibri"/>
                <w:b/>
                <w:bCs/>
                <w:sz w:val="20"/>
                <w:szCs w:val="18"/>
                <w:u w:val="single"/>
              </w:rPr>
              <w:t xml:space="preserve"> </w:t>
            </w:r>
          </w:p>
        </w:tc>
      </w:tr>
      <w:tr w:rsidR="00CC2EC1" w:rsidRPr="00CC2EC1" w:rsidTr="00A34A5D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EC1" w:rsidRPr="00CC2EC1" w:rsidRDefault="00CC2EC1" w:rsidP="00CC2EC1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CC2EC1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La société de gestion a décidé de fusionner votre</w:t>
            </w:r>
            <w:r w:rsidRPr="00CC2EC1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CC2EC1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[fonds ou SICAV] </w:t>
            </w:r>
            <w:r w:rsidRPr="00CC2EC1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dans le</w:t>
            </w:r>
            <w:r w:rsidRPr="00CC2EC1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CC2EC1">
              <w:rPr>
                <w:rFonts w:ascii="Calibri" w:hAnsi="Calibri" w:cs="Calibri"/>
                <w:color w:val="1F497D"/>
                <w:sz w:val="20"/>
                <w:szCs w:val="20"/>
              </w:rPr>
              <w:t>[fonds ou SICAV] Y.</w:t>
            </w:r>
          </w:p>
          <w:p w:rsidR="00CC2EC1" w:rsidRPr="00CC2EC1" w:rsidRDefault="00CC2EC1" w:rsidP="00CC2EC1">
            <w:pPr>
              <w:rPr>
                <w:rFonts w:ascii="Calibri" w:hAnsi="Calibri" w:cs="Calibri"/>
                <w:sz w:val="20"/>
                <w:szCs w:val="18"/>
              </w:rPr>
            </w:pPr>
            <w:r w:rsidRPr="00CC2EC1">
              <w:rPr>
                <w:rFonts w:ascii="Calibri" w:hAnsi="Calibri" w:cs="Calibri"/>
                <w:color w:val="1F497D"/>
                <w:sz w:val="20"/>
                <w:szCs w:val="20"/>
              </w:rPr>
              <w:t>Donner un résumé des principaux impacts sur la stratégie et le profil de risque/ rendement (environ 5 lignes).</w:t>
            </w:r>
          </w:p>
        </w:tc>
      </w:tr>
    </w:tbl>
    <w:p w:rsidR="00CC2EC1" w:rsidRPr="00CC2EC1" w:rsidRDefault="00CC2EC1" w:rsidP="00CC2EC1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70C0"/>
          <w:sz w:val="18"/>
          <w:szCs w:val="22"/>
        </w:rPr>
      </w:pPr>
    </w:p>
    <w:p w:rsidR="00CC2EC1" w:rsidRPr="00CC2EC1" w:rsidRDefault="00CC2EC1" w:rsidP="00CC2EC1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CC2EC1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5B7222E" wp14:editId="2DA6EDFE">
                <wp:simplePos x="0" y="0"/>
                <wp:positionH relativeFrom="margin">
                  <wp:posOffset>-136916</wp:posOffset>
                </wp:positionH>
                <wp:positionV relativeFrom="paragraph">
                  <wp:posOffset>77215</wp:posOffset>
                </wp:positionV>
                <wp:extent cx="5168561" cy="393065"/>
                <wp:effectExtent l="0" t="0" r="0" b="6985"/>
                <wp:wrapNone/>
                <wp:docPr id="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43D37E" id="Group 4384" o:spid="_x0000_s1026" style="position:absolute;margin-left:-10.8pt;margin-top:6.1pt;width:406.95pt;height:30.95pt;z-index:-25164902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Sjl6su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CC2EC1" w:rsidRPr="00CC2EC1" w:rsidRDefault="00CC2EC1" w:rsidP="00CC2EC1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CC2EC1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CC2EC1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:rsidR="00CC2EC1" w:rsidRPr="00CC2EC1" w:rsidRDefault="00CC2EC1" w:rsidP="00CC2EC1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:rsidR="00CC2EC1" w:rsidRPr="00CC2EC1" w:rsidRDefault="00CC2EC1" w:rsidP="00CC2EC1">
      <w:pPr>
        <w:spacing w:after="160" w:line="259" w:lineRule="auto"/>
        <w:rPr>
          <w:rFonts w:ascii="Calibri" w:hAnsi="Calibri" w:cs="Calibri"/>
          <w:i/>
          <w:color w:val="3C3B40"/>
          <w:sz w:val="12"/>
          <w:szCs w:val="22"/>
        </w:rPr>
      </w:pPr>
    </w:p>
    <w:p w:rsidR="00CC2EC1" w:rsidRPr="00CC2EC1" w:rsidRDefault="00CC2EC1" w:rsidP="00CC2EC1">
      <w:pPr>
        <w:spacing w:after="160" w:line="259" w:lineRule="auto"/>
        <w:rPr>
          <w:rFonts w:ascii="Calibri" w:hAnsi="Calibri" w:cs="Calibri"/>
          <w:b/>
          <w:color w:val="0070C0"/>
          <w:sz w:val="12"/>
          <w:szCs w:val="22"/>
          <w:u w:val="single"/>
        </w:rPr>
      </w:pPr>
      <w:r w:rsidRPr="00CC2EC1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:rsidR="00CC2EC1" w:rsidRPr="00CC2EC1" w:rsidRDefault="00CC2EC1" w:rsidP="00CC2EC1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CC2EC1">
        <w:rPr>
          <w:rFonts w:ascii="Calibri" w:hAnsi="Calibri" w:cs="Calibri"/>
          <w:b/>
          <w:color w:val="3C3B40"/>
          <w:sz w:val="20"/>
          <w:szCs w:val="22"/>
        </w:rPr>
        <w:t>Nous attirons votre attention sur le fait que votre fonds/SICAV avait pour objectif</w:t>
      </w:r>
      <w:r w:rsidRPr="00CC2EC1">
        <w:rPr>
          <w:rFonts w:ascii="Calibri" w:hAnsi="Calibri" w:cs="Calibri"/>
          <w:color w:val="1F497D"/>
          <w:sz w:val="20"/>
          <w:szCs w:val="20"/>
        </w:rPr>
        <w:t>… [A compléter].</w:t>
      </w:r>
      <w:r w:rsidRPr="00CC2EC1">
        <w:rPr>
          <w:rFonts w:ascii="Calibri" w:hAnsi="Calibri" w:cs="Calibri"/>
          <w:b/>
          <w:color w:val="3C3B40"/>
          <w:sz w:val="20"/>
          <w:szCs w:val="22"/>
        </w:rPr>
        <w:t xml:space="preserve"> </w:t>
      </w:r>
    </w:p>
    <w:p w:rsidR="00CC2EC1" w:rsidRPr="00CC2EC1" w:rsidRDefault="00CC2EC1" w:rsidP="00CC2EC1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CC2EC1">
        <w:rPr>
          <w:rFonts w:ascii="Calibri" w:hAnsi="Calibri" w:cs="Calibri"/>
          <w:b/>
          <w:color w:val="3C3B40"/>
          <w:sz w:val="20"/>
          <w:szCs w:val="22"/>
        </w:rPr>
        <w:t xml:space="preserve">Sa performance enregistrée est </w:t>
      </w:r>
      <w:r w:rsidRPr="00CC2EC1">
        <w:rPr>
          <w:rFonts w:ascii="Calibri" w:hAnsi="Calibri" w:cs="Calibri"/>
          <w:color w:val="1F497D"/>
          <w:sz w:val="20"/>
          <w:szCs w:val="20"/>
        </w:rPr>
        <w:t>… [A compléter].</w:t>
      </w:r>
    </w:p>
    <w:p w:rsidR="00CC2EC1" w:rsidRPr="00CC2EC1" w:rsidRDefault="00CC2EC1" w:rsidP="00CC2EC1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CC2EC1">
        <w:rPr>
          <w:rFonts w:ascii="Calibri" w:hAnsi="Calibri" w:cs="Calibri"/>
          <w:b/>
          <w:color w:val="3C3B40"/>
          <w:sz w:val="20"/>
          <w:szCs w:val="22"/>
        </w:rPr>
        <w:lastRenderedPageBreak/>
        <w:t xml:space="preserve">Ce résultat s'explique principalement par </w:t>
      </w:r>
      <w:r w:rsidRPr="00CC2EC1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l’OPC].</w:t>
      </w:r>
    </w:p>
    <w:p w:rsidR="00CC2EC1" w:rsidRPr="00CC2EC1" w:rsidRDefault="00CC2EC1" w:rsidP="00CC2EC1">
      <w:pPr>
        <w:spacing w:after="160" w:line="259" w:lineRule="auto"/>
        <w:rPr>
          <w:rFonts w:ascii="Calibri" w:hAnsi="Calibri" w:cs="Calibri"/>
          <w:i/>
          <w:color w:val="0070C0"/>
          <w:sz w:val="20"/>
          <w:szCs w:val="22"/>
        </w:rPr>
      </w:pPr>
      <w:r w:rsidRPr="00CC2EC1">
        <w:rPr>
          <w:rFonts w:ascii="Calibri" w:hAnsi="Calibri" w:cs="Calibri"/>
          <w:b/>
          <w:color w:val="3C3B40"/>
          <w:sz w:val="20"/>
          <w:szCs w:val="22"/>
        </w:rPr>
        <w:t xml:space="preserve">Vous trouverez en annexe un graphique illustratif. </w:t>
      </w:r>
      <w:r w:rsidRPr="00CC2EC1">
        <w:rPr>
          <w:rFonts w:ascii="Calibri" w:hAnsi="Calibri" w:cs="Calibri"/>
          <w:i/>
          <w:color w:val="0070C0"/>
          <w:sz w:val="20"/>
          <w:szCs w:val="22"/>
        </w:rPr>
        <w:t>(</w:t>
      </w:r>
      <w:proofErr w:type="gramStart"/>
      <w:r w:rsidRPr="00CC2EC1">
        <w:rPr>
          <w:rFonts w:ascii="Calibri" w:hAnsi="Calibri" w:cs="Calibri"/>
          <w:i/>
          <w:color w:val="0070C0"/>
          <w:sz w:val="20"/>
          <w:szCs w:val="22"/>
        </w:rPr>
        <w:t>lorsque</w:t>
      </w:r>
      <w:proofErr w:type="gramEnd"/>
      <w:r w:rsidRPr="00CC2EC1">
        <w:rPr>
          <w:rFonts w:ascii="Calibri" w:hAnsi="Calibri" w:cs="Calibri"/>
          <w:i/>
          <w:color w:val="0070C0"/>
          <w:sz w:val="20"/>
          <w:szCs w:val="22"/>
        </w:rPr>
        <w:t xml:space="preserve"> pertinent).</w:t>
      </w:r>
    </w:p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0"/>
      </w:tblGrid>
      <w:tr w:rsidR="00CC2EC1" w:rsidRPr="00C15D9A" w:rsidTr="00A34A5D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EC1" w:rsidRPr="00D4094A" w:rsidRDefault="00CC2EC1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D4094A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Le cas échéant, si le fonds est un fonds à échéance avec un objectif chiffré sur la durée du fonds</w:t>
            </w:r>
          </w:p>
          <w:p w:rsidR="00CC2EC1" w:rsidRPr="00AB3164" w:rsidRDefault="00CC2EC1" w:rsidP="00A34A5D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D4094A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insérer le tableau suivant :</w:t>
            </w:r>
          </w:p>
        </w:tc>
      </w:tr>
    </w:tbl>
    <w:p w:rsidR="00CC2EC1" w:rsidRPr="00CC2EC1" w:rsidRDefault="00CC2EC1" w:rsidP="00CC2EC1">
      <w:pPr>
        <w:spacing w:after="160" w:line="259" w:lineRule="auto"/>
        <w:rPr>
          <w:rFonts w:ascii="Calibri" w:hAnsi="Calibri" w:cs="Calibri"/>
          <w:color w:val="0070C0"/>
          <w:sz w:val="20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CC2EC1" w:rsidRPr="00CC2EC1" w:rsidTr="00A34A5D">
        <w:tc>
          <w:tcPr>
            <w:tcW w:w="5240" w:type="dxa"/>
          </w:tcPr>
          <w:p w:rsidR="00CC2EC1" w:rsidRPr="00CC2EC1" w:rsidRDefault="00CC2EC1" w:rsidP="00CC2EC1">
            <w:pPr>
              <w:tabs>
                <w:tab w:val="center" w:pos="2326"/>
              </w:tabs>
              <w:spacing w:after="45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Objectif chiffré fixé au lancement du fonds</w:t>
            </w:r>
          </w:p>
        </w:tc>
        <w:tc>
          <w:tcPr>
            <w:tcW w:w="4734" w:type="dxa"/>
          </w:tcPr>
          <w:p w:rsidR="00CC2EC1" w:rsidRPr="00CC2EC1" w:rsidRDefault="00CC2EC1" w:rsidP="00CC2EC1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%</w:t>
            </w:r>
          </w:p>
        </w:tc>
      </w:tr>
      <w:tr w:rsidR="00CC2EC1" w:rsidRPr="00CC2EC1" w:rsidTr="00A34A5D">
        <w:tc>
          <w:tcPr>
            <w:tcW w:w="5240" w:type="dxa"/>
          </w:tcPr>
          <w:p w:rsidR="00CC2EC1" w:rsidRPr="00CC2EC1" w:rsidRDefault="00CC2EC1" w:rsidP="00CC2EC1">
            <w:pPr>
              <w:tabs>
                <w:tab w:val="center" w:pos="2326"/>
              </w:tabs>
              <w:spacing w:after="45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Performance réalisée (en cumulé)</w:t>
            </w:r>
          </w:p>
        </w:tc>
        <w:tc>
          <w:tcPr>
            <w:tcW w:w="4734" w:type="dxa"/>
          </w:tcPr>
          <w:p w:rsidR="00CC2EC1" w:rsidRPr="00CC2EC1" w:rsidRDefault="00CC2EC1" w:rsidP="00CC2EC1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%</w:t>
            </w:r>
          </w:p>
        </w:tc>
      </w:tr>
      <w:tr w:rsidR="00CC2EC1" w:rsidRPr="00CC2EC1" w:rsidTr="00A34A5D">
        <w:tc>
          <w:tcPr>
            <w:tcW w:w="5240" w:type="dxa"/>
          </w:tcPr>
          <w:p w:rsidR="00CC2EC1" w:rsidRPr="00CC2EC1" w:rsidRDefault="00CC2EC1" w:rsidP="00CC2EC1">
            <w:pPr>
              <w:tabs>
                <w:tab w:val="center" w:pos="2326"/>
              </w:tabs>
              <w:spacing w:after="45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Performance réalisée (en annualisé)</w:t>
            </w:r>
          </w:p>
        </w:tc>
        <w:tc>
          <w:tcPr>
            <w:tcW w:w="4734" w:type="dxa"/>
          </w:tcPr>
          <w:p w:rsidR="00CC2EC1" w:rsidRPr="00CC2EC1" w:rsidRDefault="00CC2EC1" w:rsidP="00CC2EC1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%</w:t>
            </w:r>
          </w:p>
        </w:tc>
      </w:tr>
    </w:tbl>
    <w:p w:rsidR="00CC2EC1" w:rsidRDefault="00CC2EC1" w:rsidP="00CC2EC1">
      <w:pPr>
        <w:spacing w:after="334" w:line="250" w:lineRule="auto"/>
        <w:ind w:right="171"/>
        <w:rPr>
          <w:b/>
          <w:color w:val="000000"/>
          <w:sz w:val="20"/>
          <w:szCs w:val="22"/>
        </w:rPr>
      </w:pPr>
    </w:p>
    <w:tbl>
      <w:tblPr>
        <w:tblW w:w="10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1"/>
      </w:tblGrid>
      <w:tr w:rsidR="00CC2EC1" w:rsidRPr="00CC2EC1" w:rsidTr="00A34A5D">
        <w:trPr>
          <w:trHeight w:val="264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EC1" w:rsidRPr="00CC2EC1" w:rsidRDefault="00CC2EC1" w:rsidP="00CC2EC1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CC2EC1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Pour les fonds à échéance qui mettent fin à leur stratégie avant le terme prévu dans leur documentation légale</w:t>
            </w:r>
          </w:p>
          <w:p w:rsidR="00CC2EC1" w:rsidRPr="00CC2EC1" w:rsidRDefault="00CC2EC1" w:rsidP="00CC2EC1">
            <w:pPr>
              <w:rPr>
                <w:rFonts w:ascii="Calibri" w:hAnsi="Calibri" w:cs="Calibri"/>
                <w:b/>
                <w:bCs/>
                <w:color w:val="2E74B5"/>
                <w:sz w:val="20"/>
                <w:szCs w:val="18"/>
                <w:u w:val="single"/>
              </w:rPr>
            </w:pPr>
          </w:p>
        </w:tc>
      </w:tr>
      <w:tr w:rsidR="00CC2EC1" w:rsidRPr="00CC2EC1" w:rsidTr="00A34A5D">
        <w:trPr>
          <w:trHeight w:val="238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C1" w:rsidRPr="00CC2EC1" w:rsidRDefault="00CC2EC1" w:rsidP="00CC2EC1">
            <w:pPr>
              <w:tabs>
                <w:tab w:val="center" w:pos="2326"/>
              </w:tabs>
              <w:spacing w:after="45" w:line="259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CC2EC1">
              <w:rPr>
                <w:rFonts w:ascii="Calibri" w:hAnsi="Calibri" w:cs="Calibri"/>
                <w:color w:val="1F497D"/>
                <w:sz w:val="20"/>
                <w:szCs w:val="20"/>
              </w:rPr>
              <w:t>Expliquer de manière synthétique, pourquoi la société de gestion a décidé de ne pas poursuivre la stratégie jusqu'au terme prévu dans la documentation légale du fonds.</w:t>
            </w:r>
          </w:p>
        </w:tc>
      </w:tr>
    </w:tbl>
    <w:p w:rsidR="00CC2EC1" w:rsidRDefault="00CC2EC1" w:rsidP="00CC2EC1">
      <w:pPr>
        <w:spacing w:after="334" w:line="250" w:lineRule="auto"/>
        <w:ind w:right="171"/>
        <w:rPr>
          <w:b/>
          <w:color w:val="000000"/>
          <w:sz w:val="20"/>
          <w:szCs w:val="22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645"/>
        <w:gridCol w:w="4574"/>
      </w:tblGrid>
      <w:tr w:rsidR="008621DC" w:rsidRPr="008621DC" w:rsidTr="00A34A5D">
        <w:tc>
          <w:tcPr>
            <w:tcW w:w="4987" w:type="dxa"/>
          </w:tcPr>
          <w:p w:rsidR="008621DC" w:rsidRPr="008621DC" w:rsidRDefault="008621DC" w:rsidP="008621DC">
            <w:pPr>
              <w:tabs>
                <w:tab w:val="center" w:pos="2326"/>
              </w:tabs>
              <w:spacing w:after="45"/>
              <w:jc w:val="both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Taux résiduel estimé jusqu’à l’échéance</w:t>
            </w:r>
          </w:p>
          <w:p w:rsidR="008621DC" w:rsidRPr="008621DC" w:rsidRDefault="008621DC" w:rsidP="008621DC">
            <w:pPr>
              <w:tabs>
                <w:tab w:val="center" w:pos="2326"/>
              </w:tabs>
              <w:spacing w:after="45"/>
              <w:jc w:val="both"/>
              <w:rPr>
                <w:rFonts w:eastAsia="Calibri" w:cs="Calibri"/>
                <w:color w:val="000000"/>
                <w:szCs w:val="20"/>
              </w:rPr>
            </w:pPr>
            <w:r w:rsidRPr="008621DC">
              <w:rPr>
                <w:rFonts w:cs="Calibri"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:rsidR="008621DC" w:rsidRPr="008621DC" w:rsidRDefault="008621DC" w:rsidP="008621DC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Cs w:val="20"/>
              </w:rPr>
            </w:pPr>
          </w:p>
          <w:p w:rsidR="008621DC" w:rsidRPr="008621DC" w:rsidRDefault="008621DC" w:rsidP="008621DC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</w:tr>
    </w:tbl>
    <w:p w:rsid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1DC" w:rsidRP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1DC" w:rsidRP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  <w:r w:rsidRPr="008621DC">
        <w:rPr>
          <w:rFonts w:asciiTheme="minorHAnsi" w:hAnsiTheme="minorHAnsi" w:cstheme="minorHAnsi"/>
          <w:sz w:val="20"/>
          <w:szCs w:val="20"/>
        </w:rPr>
        <w:t>Votre fonds avait pour objectif [</w:t>
      </w:r>
      <w:r w:rsidRPr="00560F0F">
        <w:rPr>
          <w:rFonts w:ascii="Calibri" w:hAnsi="Calibri" w:cs="Calibri"/>
          <w:i/>
          <w:color w:val="0070C0"/>
          <w:sz w:val="20"/>
          <w:szCs w:val="22"/>
        </w:rPr>
        <w:t>à compléter</w:t>
      </w:r>
      <w:r w:rsidRPr="008621DC">
        <w:rPr>
          <w:rFonts w:asciiTheme="minorHAnsi" w:hAnsiTheme="minorHAnsi" w:cstheme="minorHAnsi"/>
          <w:sz w:val="20"/>
          <w:szCs w:val="20"/>
        </w:rPr>
        <w:t xml:space="preserve">] à horizon X années + </w:t>
      </w:r>
      <w:r w:rsidRPr="00560F0F">
        <w:rPr>
          <w:rFonts w:ascii="Calibri" w:hAnsi="Calibri" w:cs="Calibri"/>
          <w:i/>
          <w:color w:val="0070C0"/>
          <w:sz w:val="20"/>
          <w:szCs w:val="22"/>
        </w:rPr>
        <w:t>explication (en 5 lignes maximum)</w:t>
      </w:r>
    </w:p>
    <w:p w:rsidR="008621DC" w:rsidRP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  <w:r w:rsidRPr="008621D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4A1610A" wp14:editId="3E14731B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48CDC0" id="Group 4384" o:spid="_x0000_s1026" style="position:absolute;margin-left:-12.9pt;margin-top:6.55pt;width:406.95pt;height:30.95pt;z-index:-25164697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8621DC" w:rsidRPr="008621DC" w:rsidRDefault="008621DC" w:rsidP="008621D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621DC">
        <w:rPr>
          <w:rFonts w:asciiTheme="minorHAnsi" w:hAnsiTheme="minorHAnsi" w:cstheme="minorHAnsi"/>
          <w:b/>
          <w:sz w:val="20"/>
          <w:szCs w:val="20"/>
        </w:rPr>
        <w:t>Quand cette ou ces opérations interviendront-elles ?</w:t>
      </w:r>
    </w:p>
    <w:p w:rsidR="008621DC" w:rsidRPr="008621DC" w:rsidRDefault="008621DC" w:rsidP="008621D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621DC" w:rsidRP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1DC" w:rsidRP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  <w:r w:rsidRPr="008621DC">
        <w:rPr>
          <w:rFonts w:asciiTheme="minorHAnsi" w:hAnsiTheme="minorHAnsi" w:cstheme="minorHAnsi"/>
          <w:b/>
          <w:sz w:val="20"/>
          <w:szCs w:val="20"/>
        </w:rPr>
        <w:t xml:space="preserve">Cette ou ces opérations entreront en vigueur le </w:t>
      </w:r>
      <w:r w:rsidRPr="00560F0F">
        <w:rPr>
          <w:rFonts w:ascii="Calibri" w:hAnsi="Calibri" w:cs="Calibri"/>
          <w:i/>
          <w:color w:val="0070C0"/>
          <w:sz w:val="20"/>
          <w:szCs w:val="22"/>
        </w:rPr>
        <w:t>XX/XX/XXXX</w:t>
      </w:r>
      <w:r w:rsidRPr="008621DC">
        <w:rPr>
          <w:rFonts w:asciiTheme="minorHAnsi" w:hAnsiTheme="minorHAnsi" w:cstheme="minorHAnsi"/>
          <w:sz w:val="20"/>
          <w:szCs w:val="20"/>
        </w:rPr>
        <w:t>.</w:t>
      </w:r>
    </w:p>
    <w:p w:rsidR="008621DC" w:rsidRPr="008621DC" w:rsidRDefault="008621DC" w:rsidP="008621D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621DC" w:rsidRPr="008621DC" w:rsidRDefault="008621DC" w:rsidP="008621DC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</w:p>
    <w:tbl>
      <w:tblPr>
        <w:tblW w:w="2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6"/>
        <w:gridCol w:w="3164"/>
        <w:gridCol w:w="10280"/>
      </w:tblGrid>
      <w:tr w:rsidR="008621DC" w:rsidRPr="008621DC" w:rsidTr="00A34A5D">
        <w:trPr>
          <w:trHeight w:val="230"/>
        </w:trPr>
        <w:tc>
          <w:tcPr>
            <w:tcW w:w="1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DC" w:rsidRPr="008621DC" w:rsidRDefault="008621DC" w:rsidP="008621DC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8621DC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Le cas échéant, insérer une phrase sur le blocage des souscriptions / rachats </w:t>
            </w:r>
          </w:p>
          <w:p w:rsidR="008621DC" w:rsidRPr="008621DC" w:rsidRDefault="008621DC" w:rsidP="008621DC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  <w:p w:rsidR="008621DC" w:rsidRPr="008621DC" w:rsidRDefault="008621DC" w:rsidP="008621DC">
            <w:pPr>
              <w:rPr>
                <w:rFonts w:ascii="Arial" w:hAnsi="Arial" w:cs="Arial"/>
                <w:b/>
                <w:bCs/>
                <w:color w:val="2E74B5"/>
                <w:sz w:val="18"/>
                <w:szCs w:val="18"/>
                <w:u w:val="single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DC" w:rsidRPr="008621DC" w:rsidRDefault="008621DC" w:rsidP="008621DC">
            <w:pPr>
              <w:rPr>
                <w:rFonts w:ascii="Arial" w:hAnsi="Arial" w:cs="Arial"/>
                <w:b/>
                <w:bCs/>
                <w:color w:val="2E74B5"/>
                <w:sz w:val="18"/>
                <w:szCs w:val="18"/>
                <w:u w:val="single"/>
              </w:rPr>
            </w:pPr>
          </w:p>
        </w:tc>
      </w:tr>
      <w:tr w:rsidR="008621DC" w:rsidRPr="008621DC" w:rsidTr="00A34A5D">
        <w:trPr>
          <w:trHeight w:val="555"/>
        </w:trPr>
        <w:tc>
          <w:tcPr>
            <w:tcW w:w="2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1DC" w:rsidRPr="008621DC" w:rsidRDefault="008621DC" w:rsidP="008621DC">
            <w:pPr>
              <w:jc w:val="both"/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</w:p>
          <w:p w:rsidR="008621DC" w:rsidRPr="008621DC" w:rsidRDefault="008621DC" w:rsidP="008621DC">
            <w:pPr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proofErr w:type="gramStart"/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>le</w:t>
            </w:r>
            <w:proofErr w:type="gramEnd"/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 rachat de vos parts du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 xml:space="preserve">XX/XX/XX 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au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>XX/XX/XX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.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>[Le fonds/ la SICAV]</w:t>
            </w:r>
            <w:r w:rsidRPr="008621DC">
              <w:rPr>
                <w:rFonts w:ascii="Calibri" w:hAnsi="Calibri" w:cs="Calibri"/>
                <w:b/>
                <w:iCs/>
                <w:color w:val="44546A"/>
                <w:sz w:val="20"/>
                <w:szCs w:val="18"/>
              </w:rPr>
              <w:t xml:space="preserve"> 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ayant une valorisation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>XX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, la dernière valeur </w:t>
            </w:r>
          </w:p>
          <w:p w:rsidR="008621DC" w:rsidRPr="008621DC" w:rsidRDefault="008621DC" w:rsidP="008621DC">
            <w:pPr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proofErr w:type="gramStart"/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>liquidative</w:t>
            </w:r>
            <w:proofErr w:type="gramEnd"/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>[du fonds ou de la  SICAV] XX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 sur laquelle pourront s’exécuter des souscriptions ou des rachats avant l’opération </w:t>
            </w:r>
          </w:p>
          <w:p w:rsidR="008621DC" w:rsidRPr="008621DC" w:rsidRDefault="008621DC" w:rsidP="008621D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de fusion, sera celle du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>XX/XX/XX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>.</w:t>
            </w:r>
          </w:p>
        </w:tc>
      </w:tr>
      <w:tr w:rsidR="008621DC" w:rsidRPr="008621DC" w:rsidTr="00A34A5D">
        <w:trPr>
          <w:trHeight w:val="230"/>
        </w:trPr>
        <w:tc>
          <w:tcPr>
            <w:tcW w:w="1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1DC" w:rsidRPr="008621DC" w:rsidRDefault="008621DC" w:rsidP="008621DC">
            <w:pPr>
              <w:rPr>
                <w:rFonts w:ascii="Arial" w:hAnsi="Arial" w:cs="Arial"/>
                <w:sz w:val="18"/>
                <w:szCs w:val="18"/>
              </w:rPr>
            </w:pPr>
            <w:r w:rsidRPr="008621D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621DC" w:rsidRPr="008621DC" w:rsidRDefault="008621DC" w:rsidP="00862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1DC" w:rsidRPr="008621DC" w:rsidRDefault="008621DC" w:rsidP="008621DC">
            <w:pPr>
              <w:rPr>
                <w:rFonts w:ascii="Arial" w:hAnsi="Arial" w:cs="Arial"/>
                <w:sz w:val="18"/>
                <w:szCs w:val="18"/>
              </w:rPr>
            </w:pPr>
            <w:r w:rsidRPr="008621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621DC" w:rsidRPr="008621DC" w:rsidTr="00A34A5D">
        <w:trPr>
          <w:gridAfter w:val="2"/>
          <w:wAfter w:w="13444" w:type="dxa"/>
          <w:trHeight w:val="478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1DC" w:rsidRPr="008621DC" w:rsidRDefault="008621DC" w:rsidP="008621DC">
            <w:pPr>
              <w:rPr>
                <w:rFonts w:ascii="Calibri" w:hAnsi="Calibri" w:cs="Calibri"/>
                <w:i/>
                <w:color w:val="0070C0"/>
                <w:sz w:val="20"/>
                <w:szCs w:val="22"/>
              </w:rPr>
            </w:pPr>
            <w:r w:rsidRPr="008621DC">
              <w:rPr>
                <w:rFonts w:ascii="Calibri" w:hAnsi="Calibri" w:cs="Calibri"/>
                <w:color w:val="1F497D"/>
                <w:sz w:val="20"/>
                <w:szCs w:val="20"/>
              </w:rPr>
              <w:t>Insérer un encadré avec la possibilité de sortie sans frais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r w:rsidRPr="008621DC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(lorsqu'applicable).</w:t>
            </w:r>
          </w:p>
          <w:p w:rsidR="008621DC" w:rsidRPr="008621DC" w:rsidRDefault="008621DC" w:rsidP="008621DC">
            <w:pPr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  <w:p w:rsidR="008621DC" w:rsidRPr="008621DC" w:rsidRDefault="008621DC" w:rsidP="008621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21DC" w:rsidRPr="008621DC" w:rsidRDefault="008621DC" w:rsidP="0086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8621DC">
        <w:rPr>
          <w:rFonts w:ascii="Calibri" w:hAnsi="Calibri" w:cs="Calibri"/>
          <w:b/>
          <w:color w:val="3C3B40"/>
          <w:sz w:val="20"/>
          <w:szCs w:val="22"/>
        </w:rPr>
        <w:t xml:space="preserve">Si vous n’êtes pas d’accord avec ces modifications, vous pouvez obtenir sans frais le rachat de vos parts jusqu’au </w:t>
      </w:r>
      <w:r w:rsidRPr="008621DC">
        <w:rPr>
          <w:rFonts w:ascii="Calibri" w:hAnsi="Calibri" w:cs="Calibri"/>
          <w:color w:val="1F497D"/>
          <w:sz w:val="20"/>
          <w:szCs w:val="20"/>
        </w:rPr>
        <w:t>XX/XX/XXXX</w:t>
      </w:r>
      <w:r w:rsidRPr="008621DC">
        <w:rPr>
          <w:rFonts w:ascii="Calibri" w:hAnsi="Calibri" w:cs="Calibri"/>
          <w:b/>
          <w:color w:val="3C3B40"/>
          <w:sz w:val="20"/>
          <w:szCs w:val="22"/>
        </w:rPr>
        <w:t>.</w:t>
      </w:r>
    </w:p>
    <w:p w:rsidR="008621DC" w:rsidRPr="008621DC" w:rsidRDefault="008621DC" w:rsidP="008621DC">
      <w:pPr>
        <w:spacing w:after="160" w:line="259" w:lineRule="auto"/>
        <w:rPr>
          <w:rFonts w:ascii="Calibri" w:hAnsi="Calibri" w:cs="Calibri"/>
          <w:color w:val="3C3B40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1DC" w:rsidRPr="008621DC" w:rsidRDefault="00C82680" w:rsidP="008621DC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C82680">
        <w:rPr>
          <w:rFonts w:ascii="Calibri" w:eastAsia="Calibri" w:hAnsi="Calibri" w:cs="Calibr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0D25991" wp14:editId="70C2C133">
                <wp:simplePos x="0" y="0"/>
                <wp:positionH relativeFrom="margin">
                  <wp:posOffset>-165199</wp:posOffset>
                </wp:positionH>
                <wp:positionV relativeFrom="paragraph">
                  <wp:posOffset>-2511</wp:posOffset>
                </wp:positionV>
                <wp:extent cx="6019726" cy="570840"/>
                <wp:effectExtent l="0" t="0" r="635" b="1270"/>
                <wp:wrapNone/>
                <wp:docPr id="2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726" cy="57084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2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F9682" id="Group 4384" o:spid="_x0000_s1026" style="position:absolute;margin-left:-13pt;margin-top:-.2pt;width:474pt;height:44.95pt;z-index:-251634688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KwwwAAANsAAAAPAAAAZHJzL2Rvd25yZXYueG1sRI/BbsIw&#10;EETvlfgHa5F6Kw6I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G0Tis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  <w:r w:rsidR="008621DC" w:rsidRPr="008621DC"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8621DC" w:rsidRPr="008621DC" w:rsidRDefault="008621DC" w:rsidP="008621DC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621DC">
        <w:rPr>
          <w:rFonts w:ascii="Calibri" w:eastAsia="Calibri" w:hAnsi="Calibri" w:cs="Calibri"/>
          <w:b/>
          <w:color w:val="000000"/>
          <w:sz w:val="20"/>
          <w:szCs w:val="20"/>
        </w:rPr>
        <w:t>Quel est l’impact de cette ou ces modifications sur le profil de rendement/risque de votre investissement ?</w:t>
      </w:r>
    </w:p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8621DC" w:rsidRPr="008621DC" w:rsidRDefault="008621DC" w:rsidP="008621DC">
      <w:pPr>
        <w:numPr>
          <w:ilvl w:val="0"/>
          <w:numId w:val="41"/>
        </w:numPr>
        <w:spacing w:after="160" w:line="276" w:lineRule="auto"/>
        <w:contextualSpacing/>
        <w:rPr>
          <w:rFonts w:ascii="Calibri" w:hAnsi="Calibri" w:cs="Calibri"/>
          <w:bCs/>
          <w:color w:val="000000"/>
          <w:sz w:val="20"/>
          <w:szCs w:val="18"/>
        </w:rPr>
      </w:pPr>
      <w:r w:rsidRPr="008621DC">
        <w:rPr>
          <w:rFonts w:ascii="Calibri" w:hAnsi="Calibri" w:cs="Calibri"/>
          <w:b/>
          <w:color w:val="3C3B40"/>
          <w:sz w:val="20"/>
          <w:szCs w:val="22"/>
        </w:rPr>
        <w:t>Modification du profil de rendement /Risque :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t xml:space="preserve"> </w:t>
      </w:r>
      <w:r w:rsidRPr="008621DC">
        <w:rPr>
          <w:rFonts w:ascii="Calibri" w:hAnsi="Calibri" w:cs="Calibri"/>
          <w:color w:val="1F497D"/>
          <w:sz w:val="20"/>
          <w:szCs w:val="20"/>
        </w:rPr>
        <w:t>[Oui ou Non]</w:t>
      </w:r>
    </w:p>
    <w:p w:rsidR="008621DC" w:rsidRPr="008621DC" w:rsidRDefault="008621DC" w:rsidP="008621DC">
      <w:pPr>
        <w:numPr>
          <w:ilvl w:val="0"/>
          <w:numId w:val="41"/>
        </w:numPr>
        <w:spacing w:after="160" w:line="276" w:lineRule="auto"/>
        <w:contextualSpacing/>
        <w:rPr>
          <w:rFonts w:ascii="Calibri" w:hAnsi="Calibri" w:cs="Calibri"/>
          <w:bCs/>
          <w:color w:val="000000"/>
          <w:sz w:val="20"/>
          <w:szCs w:val="18"/>
        </w:rPr>
      </w:pPr>
      <w:r w:rsidRPr="008621DC">
        <w:rPr>
          <w:rFonts w:ascii="Calibri" w:hAnsi="Calibri" w:cs="Calibri"/>
          <w:b/>
          <w:color w:val="3C3B40"/>
          <w:sz w:val="20"/>
          <w:szCs w:val="22"/>
        </w:rPr>
        <w:t>Augmentation du profil de risque :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t xml:space="preserve"> </w:t>
      </w:r>
      <w:r w:rsidRPr="008621DC">
        <w:rPr>
          <w:rFonts w:ascii="Calibri" w:hAnsi="Calibri" w:cs="Calibri"/>
          <w:color w:val="1F497D"/>
          <w:sz w:val="20"/>
          <w:szCs w:val="20"/>
        </w:rPr>
        <w:t>[Oui ou Non]</w:t>
      </w:r>
    </w:p>
    <w:p w:rsidR="008621DC" w:rsidRPr="008621DC" w:rsidRDefault="008621DC" w:rsidP="008621DC">
      <w:pPr>
        <w:numPr>
          <w:ilvl w:val="0"/>
          <w:numId w:val="41"/>
        </w:numPr>
        <w:spacing w:after="160" w:line="276" w:lineRule="auto"/>
        <w:contextualSpacing/>
        <w:rPr>
          <w:rFonts w:ascii="Calibri" w:hAnsi="Calibri" w:cs="Calibri"/>
          <w:bCs/>
          <w:color w:val="000000"/>
          <w:sz w:val="20"/>
          <w:szCs w:val="18"/>
        </w:rPr>
      </w:pPr>
      <w:r w:rsidRPr="008621DC">
        <w:rPr>
          <w:rFonts w:ascii="Calibri" w:hAnsi="Calibri" w:cs="Calibri"/>
          <w:b/>
          <w:color w:val="3C3B40"/>
          <w:sz w:val="20"/>
          <w:szCs w:val="22"/>
        </w:rPr>
        <w:t>Augmentation potentielle des frais :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t xml:space="preserve"> </w:t>
      </w:r>
      <w:r w:rsidRPr="008621DC">
        <w:rPr>
          <w:rFonts w:ascii="Calibri" w:hAnsi="Calibri" w:cs="Calibri"/>
          <w:color w:val="1F497D"/>
          <w:sz w:val="20"/>
          <w:szCs w:val="20"/>
        </w:rPr>
        <w:t>[Oui ou Non]</w:t>
      </w:r>
    </w:p>
    <w:p w:rsidR="008621DC" w:rsidRPr="008621DC" w:rsidRDefault="008621DC" w:rsidP="008621DC">
      <w:pPr>
        <w:numPr>
          <w:ilvl w:val="0"/>
          <w:numId w:val="41"/>
        </w:numPr>
        <w:spacing w:after="160" w:line="276" w:lineRule="auto"/>
        <w:contextualSpacing/>
        <w:rPr>
          <w:rFonts w:ascii="Calibri" w:hAnsi="Calibri" w:cs="Calibri"/>
          <w:bCs/>
          <w:color w:val="000000"/>
          <w:sz w:val="20"/>
          <w:szCs w:val="18"/>
        </w:rPr>
      </w:pPr>
      <w:r w:rsidRPr="008621DC">
        <w:rPr>
          <w:rFonts w:ascii="Calibri" w:hAnsi="Calibri" w:cs="Calibri"/>
          <w:b/>
          <w:color w:val="3C3B40"/>
          <w:sz w:val="20"/>
          <w:szCs w:val="22"/>
        </w:rPr>
        <w:t>Ampleur de l’évolution du profil de rendement / risque :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t xml:space="preserve"> </w:t>
      </w:r>
      <w:r w:rsidRPr="008621DC">
        <w:rPr>
          <w:rFonts w:ascii="Calibri" w:hAnsi="Calibri" w:cs="Calibri"/>
          <w:bCs/>
          <w:color w:val="44546A"/>
          <w:sz w:val="20"/>
          <w:szCs w:val="18"/>
        </w:rPr>
        <w:t>[</w:t>
      </w:r>
      <w:r w:rsidRPr="008621DC">
        <w:rPr>
          <w:rFonts w:ascii="Calibri" w:hAnsi="Calibri" w:cs="Calibri"/>
          <w:color w:val="1F497D"/>
          <w:sz w:val="20"/>
          <w:szCs w:val="20"/>
        </w:rPr>
        <w:t>Non significatif, Significatif ou Très significatif]</w:t>
      </w:r>
      <w:r w:rsidRPr="008621DC">
        <w:rPr>
          <w:rFonts w:ascii="Calibri" w:hAnsi="Calibri" w:cs="Calibri"/>
          <w:color w:val="1F497D"/>
          <w:sz w:val="20"/>
          <w:szCs w:val="20"/>
          <w:vertAlign w:val="superscript"/>
        </w:rPr>
        <w:t xml:space="preserve"> </w:t>
      </w:r>
      <w:r w:rsidRPr="008621DC">
        <w:rPr>
          <w:rFonts w:ascii="Calibri" w:eastAsia="Calibri" w:hAnsi="Calibri" w:cs="Calibri"/>
          <w:b/>
          <w:color w:val="3C3B40"/>
          <w:sz w:val="22"/>
          <w:szCs w:val="22"/>
          <w:vertAlign w:val="superscript"/>
        </w:rPr>
        <w:footnoteReference w:id="1"/>
      </w:r>
      <w:r w:rsidRPr="008621DC">
        <w:rPr>
          <w:rFonts w:ascii="Calibri" w:hAnsi="Calibri" w:cs="Calibri"/>
          <w:b/>
          <w:color w:val="1F497D"/>
          <w:sz w:val="20"/>
          <w:szCs w:val="20"/>
        </w:rPr>
        <w:t xml:space="preserve"> </w:t>
      </w:r>
      <w:r w:rsidRPr="008621DC">
        <w:rPr>
          <w:rFonts w:ascii="Calibri" w:hAnsi="Calibri" w:cs="Calibri"/>
          <w:color w:val="1F497D"/>
          <w:sz w:val="20"/>
          <w:szCs w:val="20"/>
        </w:rPr>
        <w:t>et insérer l'un des visuels correspondants ci-dessous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t xml:space="preserve">                                               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br/>
      </w:r>
      <w:r w:rsidRPr="008621DC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3EB9F513" wp14:editId="7EFBBB02">
            <wp:extent cx="1517147" cy="629853"/>
            <wp:effectExtent l="0" t="0" r="6985" b="0"/>
            <wp:docPr id="5912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14" cy="6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621DC" w:rsidRPr="008621DC" w:rsidRDefault="008621DC" w:rsidP="008621DC">
      <w:pPr>
        <w:spacing w:line="276" w:lineRule="auto"/>
        <w:rPr>
          <w:rFonts w:ascii="Calibri" w:hAnsi="Calibri" w:cs="Calibri"/>
          <w:i/>
          <w:color w:val="0070C0"/>
          <w:sz w:val="20"/>
          <w:szCs w:val="22"/>
        </w:rPr>
      </w:pPr>
      <w:r w:rsidRPr="008621DC">
        <w:rPr>
          <w:rFonts w:ascii="Calibri" w:hAnsi="Calibri" w:cs="Calibri"/>
          <w:i/>
          <w:color w:val="0070C0"/>
          <w:sz w:val="20"/>
          <w:szCs w:val="22"/>
        </w:rPr>
        <w:t>Ce visuel peut être en couleur ou en noir et blanc avec un contraste visible</w:t>
      </w:r>
    </w:p>
    <w:p w:rsidR="008621DC" w:rsidRPr="008621DC" w:rsidRDefault="008621DC" w:rsidP="008621DC">
      <w:pPr>
        <w:spacing w:line="276" w:lineRule="auto"/>
        <w:rPr>
          <w:rFonts w:ascii="Calibri" w:hAnsi="Calibri" w:cs="Calibri"/>
          <w:color w:val="1F497D"/>
          <w:sz w:val="20"/>
          <w:szCs w:val="20"/>
        </w:rPr>
      </w:pPr>
      <w:r w:rsidRPr="008621DC">
        <w:rPr>
          <w:rFonts w:ascii="Calibri" w:hAnsi="Calibri" w:cs="Calibri"/>
          <w:color w:val="1F497D"/>
          <w:sz w:val="20"/>
          <w:szCs w:val="20"/>
        </w:rPr>
        <w:br/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br/>
      </w:r>
      <w:r w:rsidRPr="008621DC">
        <w:rPr>
          <w:rFonts w:ascii="Calibri" w:hAnsi="Calibri" w:cs="Calibri"/>
          <w:i/>
          <w:color w:val="0070C0"/>
          <w:sz w:val="20"/>
          <w:szCs w:val="22"/>
        </w:rPr>
        <w:t xml:space="preserve">Si la modification est très significative : </w:t>
      </w:r>
      <w:r w:rsidRPr="008621DC">
        <w:rPr>
          <w:rFonts w:ascii="Calibri" w:hAnsi="Calibri" w:cs="Calibri"/>
          <w:color w:val="1F497D"/>
          <w:sz w:val="20"/>
          <w:szCs w:val="20"/>
        </w:rPr>
        <w:t>prévoir un renvoi en annexe avec un graphique comparatif dans le cadre d'une fusion où les deux OPC ont un historique de performance adapté.</w:t>
      </w:r>
    </w:p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2"/>
          <w:szCs w:val="20"/>
        </w:rPr>
      </w:pPr>
    </w:p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8621DC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E58A302" wp14:editId="09725D6B">
                <wp:simplePos x="0" y="0"/>
                <wp:positionH relativeFrom="margin">
                  <wp:posOffset>-139700</wp:posOffset>
                </wp:positionH>
                <wp:positionV relativeFrom="paragraph">
                  <wp:posOffset>89886</wp:posOffset>
                </wp:positionV>
                <wp:extent cx="5168561" cy="393065"/>
                <wp:effectExtent l="0" t="0" r="0" b="6985"/>
                <wp:wrapNone/>
                <wp:docPr id="4019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20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23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D48B2A" id="Group 4384" o:spid="_x0000_s1026" style="position:absolute;margin-left:-11pt;margin-top:7.1pt;width:406.95pt;height:30.95pt;z-index:-251644928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8621DC" w:rsidRPr="008621DC" w:rsidRDefault="008621DC" w:rsidP="008621DC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8621DC">
        <w:rPr>
          <w:rFonts w:ascii="Calibri" w:hAnsi="Calibri" w:cs="Calibri"/>
          <w:b/>
          <w:color w:val="000000"/>
          <w:sz w:val="20"/>
          <w:szCs w:val="20"/>
        </w:rPr>
        <w:t>Quel est l’impact de cette ou ces opérations sur votre fiscalité ?</w:t>
      </w:r>
    </w:p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hAnsi="Calibri" w:cs="Calibri"/>
          <w:color w:val="1F497D"/>
          <w:sz w:val="20"/>
          <w:szCs w:val="20"/>
        </w:rPr>
      </w:pPr>
      <w:r w:rsidRPr="008621DC">
        <w:rPr>
          <w:rFonts w:ascii="Calibri" w:hAnsi="Calibri" w:cs="Calibri"/>
          <w:color w:val="1F497D"/>
          <w:sz w:val="20"/>
          <w:szCs w:val="20"/>
        </w:rPr>
        <w:t xml:space="preserve">Indiquer de façon succincte l’impact fiscal de l’opération et renvoyer en annexe vers plus de détails </w:t>
      </w:r>
      <w:r w:rsidRPr="008621DC">
        <w:rPr>
          <w:rFonts w:ascii="Calibri" w:hAnsi="Calibri" w:cs="Calibri"/>
          <w:i/>
          <w:color w:val="0070C0"/>
          <w:sz w:val="20"/>
          <w:szCs w:val="22"/>
        </w:rPr>
        <w:t>si nécessaire</w:t>
      </w:r>
      <w:r w:rsidRPr="008621DC">
        <w:rPr>
          <w:rFonts w:ascii="Calibri" w:hAnsi="Calibri" w:cs="Calibri"/>
          <w:color w:val="1F497D"/>
          <w:sz w:val="20"/>
          <w:szCs w:val="20"/>
        </w:rPr>
        <w:t>.</w:t>
      </w:r>
    </w:p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8621DC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C75F695" wp14:editId="0481A838">
                <wp:simplePos x="0" y="0"/>
                <wp:positionH relativeFrom="margin">
                  <wp:align>right</wp:align>
                </wp:positionH>
                <wp:positionV relativeFrom="paragraph">
                  <wp:posOffset>119809</wp:posOffset>
                </wp:positionV>
                <wp:extent cx="6048907" cy="596900"/>
                <wp:effectExtent l="0" t="0" r="9525" b="0"/>
                <wp:wrapNone/>
                <wp:docPr id="1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907" cy="59690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6929D" id="Group 4384" o:spid="_x0000_s1026" style="position:absolute;margin-left:425.1pt;margin-top:9.45pt;width:476.3pt;height:47pt;z-index:-251642880;mso-position-horizontal:right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8621DC" w:rsidRPr="008621DC" w:rsidRDefault="008621DC" w:rsidP="008621DC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8621DC">
        <w:rPr>
          <w:rFonts w:ascii="Calibri" w:hAnsi="Calibri" w:cs="Calibri"/>
          <w:b/>
          <w:color w:val="000000"/>
          <w:sz w:val="20"/>
          <w:szCs w:val="20"/>
        </w:rPr>
        <w:t>Quelles sont les principales différences entre le fonds / SICAV dont vous détenez des parts ou actions actuellement et le futur fonds / SICAV ?</w:t>
      </w:r>
    </w:p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0"/>
      </w:tblGrid>
      <w:tr w:rsidR="008621DC" w:rsidRPr="008621DC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1DC" w:rsidRPr="008621DC" w:rsidRDefault="008621DC" w:rsidP="008621DC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  <w:r w:rsidRPr="008621DC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Voici le détail des modifications apportées à votre investissement</w:t>
            </w:r>
          </w:p>
          <w:p w:rsidR="008621DC" w:rsidRPr="008621DC" w:rsidRDefault="008621DC" w:rsidP="008621DC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8621DC" w:rsidRPr="008621DC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1DC" w:rsidRPr="008621DC" w:rsidRDefault="008621DC" w:rsidP="008621DC">
            <w:pPr>
              <w:rPr>
                <w:rFonts w:ascii="Calibri" w:hAnsi="Calibri" w:cs="Calibri"/>
                <w:b/>
                <w:bCs/>
                <w:color w:val="2E74B5"/>
                <w:sz w:val="20"/>
                <w:szCs w:val="18"/>
                <w:u w:val="single"/>
              </w:rPr>
            </w:pPr>
            <w:r w:rsidRPr="008621DC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en cas de fusion :</w:t>
            </w:r>
            <w:r w:rsidRPr="008621DC">
              <w:rPr>
                <w:rFonts w:ascii="Calibri" w:hAnsi="Calibri" w:cs="Calibri"/>
                <w:b/>
                <w:bCs/>
                <w:color w:val="2E74B5"/>
                <w:sz w:val="20"/>
                <w:szCs w:val="18"/>
                <w:u w:val="single"/>
              </w:rPr>
              <w:t xml:space="preserve"> </w:t>
            </w:r>
          </w:p>
        </w:tc>
      </w:tr>
      <w:tr w:rsidR="008621DC" w:rsidRPr="008621DC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1DC" w:rsidRPr="008621DC" w:rsidRDefault="008621DC" w:rsidP="008621DC">
            <w:pPr>
              <w:rPr>
                <w:rFonts w:ascii="Calibri" w:hAnsi="Calibri" w:cs="Calibri"/>
                <w:sz w:val="20"/>
                <w:szCs w:val="18"/>
              </w:rPr>
            </w:pPr>
            <w:r w:rsidRPr="008621DC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Voici les principales différences entre votre</w:t>
            </w:r>
            <w:r w:rsidRPr="008621DC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8621DC">
              <w:rPr>
                <w:rFonts w:ascii="Calibri" w:hAnsi="Calibri" w:cs="Calibri"/>
                <w:color w:val="1F497D"/>
                <w:sz w:val="20"/>
                <w:szCs w:val="20"/>
              </w:rPr>
              <w:t>[fonds / SICAV actuel(le)]</w:t>
            </w:r>
            <w:r w:rsidRPr="008621DC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8621DC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et votre </w:t>
            </w:r>
            <w:r w:rsidRPr="008621DC">
              <w:rPr>
                <w:rFonts w:ascii="Calibri" w:hAnsi="Calibri" w:cs="Calibri"/>
                <w:color w:val="1F497D"/>
                <w:sz w:val="20"/>
                <w:szCs w:val="20"/>
              </w:rPr>
              <w:t>[futur fonds / SICAV].</w:t>
            </w:r>
          </w:p>
        </w:tc>
      </w:tr>
    </w:tbl>
    <w:p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922AD8" w:rsidRPr="007132DB" w:rsidRDefault="00922AD8" w:rsidP="008621D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Spec="bottom"/>
        <w:tblW w:w="10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6"/>
      </w:tblGrid>
      <w:tr w:rsidR="008621DC" w:rsidRPr="008621DC" w:rsidTr="00A34A5D">
        <w:trPr>
          <w:trHeight w:val="567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1DC" w:rsidRPr="008621DC" w:rsidRDefault="008621DC" w:rsidP="008621DC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8621DC">
              <w:rPr>
                <w:rFonts w:ascii="Calibri" w:hAnsi="Calibri" w:cs="Calibri"/>
                <w:color w:val="1F497D"/>
                <w:sz w:val="20"/>
                <w:szCs w:val="20"/>
              </w:rPr>
              <w:t>Insérer le tableau ci-dessous</w:t>
            </w:r>
          </w:p>
          <w:p w:rsidR="008621DC" w:rsidRPr="008621DC" w:rsidRDefault="008621DC" w:rsidP="008621DC">
            <w:pPr>
              <w:rPr>
                <w:rFonts w:ascii="Calibri" w:hAnsi="Calibri" w:cs="Calibri"/>
                <w:i/>
                <w:color w:val="0070C0"/>
                <w:sz w:val="20"/>
                <w:szCs w:val="22"/>
              </w:rPr>
            </w:pPr>
            <w:r w:rsidRPr="008621DC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Chaque ligne est une brique que la société de gestion reprendra uniquement si cela est pertinent au regard des modifications</w:t>
            </w:r>
          </w:p>
          <w:p w:rsidR="008621DC" w:rsidRPr="008621DC" w:rsidRDefault="008621DC" w:rsidP="008621DC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18"/>
                <w:u w:val="single"/>
              </w:rPr>
            </w:pPr>
            <w:r w:rsidRPr="008621DC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Constatées. Un astérisque est inséré après chaque ligne soumise à l’agrément de l’AMF. Les modifications sont répertoriées par ordre d’importance.</w:t>
            </w:r>
          </w:p>
        </w:tc>
      </w:tr>
    </w:tbl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2"/>
        <w:tblW w:w="10490" w:type="dxa"/>
        <w:tblInd w:w="-142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8621DC" w:rsidRPr="008621DC" w:rsidTr="00A34A5D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Avant</w:t>
            </w:r>
          </w:p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8621DC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8621DC">
              <w:rPr>
                <w:rFonts w:cs="Calibri"/>
                <w:color w:val="1F497D"/>
                <w:sz w:val="20"/>
                <w:szCs w:val="20"/>
              </w:rPr>
              <w:t>[Nom du fonds/de la SICAV absorbé(e)]</w:t>
            </w:r>
            <w:r w:rsidRPr="008621DC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(absorbé)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Après</w:t>
            </w:r>
          </w:p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8621DC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8621DC">
              <w:rPr>
                <w:rFonts w:cs="Calibri"/>
                <w:color w:val="1F497D"/>
                <w:sz w:val="20"/>
                <w:szCs w:val="20"/>
              </w:rPr>
              <w:t>[Nom du fonds/de la SICAV absorbé(e)]</w:t>
            </w:r>
            <w:r w:rsidRPr="008621DC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(absorbant)</w:t>
            </w:r>
          </w:p>
        </w:tc>
      </w:tr>
      <w:tr w:rsidR="008621DC" w:rsidRPr="008621DC" w:rsidTr="008621D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Acteurs intervenant sur le fonds /la SICAV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Société de gestion*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:rsidTr="00A34A5D">
        <w:tc>
          <w:tcPr>
            <w:tcW w:w="3970" w:type="dxa"/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Dépositaire*</w:t>
            </w:r>
          </w:p>
        </w:tc>
        <w:tc>
          <w:tcPr>
            <w:tcW w:w="3260" w:type="dxa"/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:rsidTr="00A34A5D">
        <w:tc>
          <w:tcPr>
            <w:tcW w:w="3970" w:type="dxa"/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Garant*</w:t>
            </w:r>
          </w:p>
        </w:tc>
        <w:tc>
          <w:tcPr>
            <w:tcW w:w="3260" w:type="dxa"/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:rsidTr="00A34A5D">
        <w:tc>
          <w:tcPr>
            <w:tcW w:w="3970" w:type="dxa"/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Prime broker*</w:t>
            </w:r>
          </w:p>
        </w:tc>
        <w:tc>
          <w:tcPr>
            <w:tcW w:w="3260" w:type="dxa"/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:rsidTr="00A34A5D">
        <w:tc>
          <w:tcPr>
            <w:tcW w:w="3970" w:type="dxa"/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CAC</w:t>
            </w:r>
          </w:p>
        </w:tc>
        <w:tc>
          <w:tcPr>
            <w:tcW w:w="3260" w:type="dxa"/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:rsidTr="00A34A5D">
        <w:tc>
          <w:tcPr>
            <w:tcW w:w="3970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Délégataire de la gestion financière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:rsidTr="00A34A5D">
        <w:tc>
          <w:tcPr>
            <w:tcW w:w="3970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Délégataire de la gestion administrative et comptable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:rsidTr="00A34A5D">
        <w:tc>
          <w:tcPr>
            <w:tcW w:w="3970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Etablissement désigné pour recevoir les souscriptions - rachats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8621DC" w:rsidRPr="008621DC" w:rsidTr="008621D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Régime juridique et politique d’investissement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Forme juridique*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FIA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OPCVM</w: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Classification (optionnel)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Classification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Classification Y</w: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Objectif de gestion*</w:t>
            </w:r>
          </w:p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Uniquement lorsque cela est éclairant (inutile si le fonds a un objectif très générique qui n'a de sens qu'au travers des fourchettes d'investissement) et /ou si l'objectif ne change 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surperformer l’indicateur 15% CAC 40 +XX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surperformer l’indicateur 20% CAC 40 +XX</w: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Garantie/Protection*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Dire s'il y avait une garantie et quelle en était la nature</w:t>
            </w:r>
          </w:p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Non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Dire s'il y avait une garantie et quelle en était la nature</w:t>
            </w:r>
          </w:p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Protection à hauteur de 80% de la VLR revue annuellement avec cliquet à partir de 5%</w: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Durée de placement recommandée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tabs>
                <w:tab w:val="left" w:pos="2120"/>
              </w:tabs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Indicateur de référence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 : 15% CAC 40 + 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 : 20% CAC 40 + XX</w: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Changement de méthode de sélection des titres*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Nature de ce changement :</w:t>
            </w:r>
            <w:r w:rsidRPr="008621DC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  <w:r w:rsidRPr="008621DC">
              <w:rPr>
                <w:rFonts w:cs="Calibri"/>
                <w:color w:val="1F497D"/>
                <w:sz w:val="20"/>
                <w:szCs w:val="20"/>
              </w:rPr>
              <w:t>[A définir en quelques mots]</w:t>
            </w:r>
          </w:p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 xml:space="preserve">Ex : </w:t>
            </w:r>
          </w:p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Transformation du fonds en fonds nourricier ou « </w:t>
            </w:r>
            <w:proofErr w:type="spellStart"/>
            <w:r w:rsidRPr="008621DC">
              <w:rPr>
                <w:rFonts w:cs="Calibri"/>
                <w:color w:val="7030A0"/>
                <w:sz w:val="20"/>
                <w:szCs w:val="20"/>
              </w:rPr>
              <w:t>dénourriciarisation</w:t>
            </w:r>
            <w:proofErr w:type="spellEnd"/>
            <w:r w:rsidRPr="008621DC">
              <w:rPr>
                <w:rFonts w:cs="Calibri"/>
                <w:color w:val="7030A0"/>
                <w:sz w:val="20"/>
                <w:szCs w:val="20"/>
              </w:rPr>
              <w:t xml:space="preserve"> » </w:t>
            </w:r>
            <w:r w:rsidRPr="008621DC">
              <w:rPr>
                <w:rFonts w:cs="Calibri"/>
                <w:color w:val="1F497D"/>
                <w:sz w:val="20"/>
                <w:szCs w:val="20"/>
              </w:rPr>
              <w:t>Donner le nom du maître et préciser s'il est de droit étranger</w:t>
            </w:r>
          </w:p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 xml:space="preserve">Changement de maître </w:t>
            </w:r>
          </w:p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Donner le nom du maître et préciser s'il est de droit étranger</w:t>
            </w:r>
          </w:p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8621DC" w:rsidRPr="008621DC" w:rsidTr="000B1F16">
        <w:trPr>
          <w:trHeight w:val="8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DC" w:rsidRPr="001F3A87" w:rsidRDefault="001F3A87" w:rsidP="001F3A87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0B1F16">
              <w:rPr>
                <w:rFonts w:cs="Calibri"/>
                <w:b/>
                <w:color w:val="3C3B40"/>
                <w:sz w:val="20"/>
                <w:szCs w:val="20"/>
              </w:rPr>
              <w:t>Critères extra-financiers pris en compte ou modifiés (uniquement dégradations significatives) dans la méthode de gestion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DC" w:rsidRPr="008621DC" w:rsidRDefault="001F3A8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DC" w:rsidRPr="008621DC" w:rsidRDefault="001F3A8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Y</w: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Modalités d’affectation des sommes distribuables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capitalisation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capitalisation/distribution</w: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Périodicité distribution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Hebdomadaire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Mensuelle</w:t>
            </w:r>
          </w:p>
        </w:tc>
      </w:tr>
    </w:tbl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Pr="007132DB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3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1559"/>
      </w:tblGrid>
      <w:tr w:rsidR="008621DC" w:rsidRPr="008621DC" w:rsidTr="008621D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eastAsia="Calibri" w:cs="Calibri"/>
                <w:color w:val="000000"/>
                <w:sz w:val="20"/>
                <w:szCs w:val="20"/>
              </w:rPr>
              <w:t>Modification du profil de rendement/risque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Niveau de Risque/rendement sur une échelle de 1 à 7 (faire un copier-coller de l'échelle de risque du DICI des fonds)*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8621DC" w:rsidRPr="008621DC" w:rsidTr="00A34A5D">
        <w:tc>
          <w:tcPr>
            <w:tcW w:w="3970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Evolution de l'exposition aux différentes catégories de risques*</w:t>
            </w:r>
          </w:p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eastAsia="Calibri" w:cs="Calibri"/>
                <w:i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Risques à classer - des évolutions les plus importantes sur le portefeuille aux évolutions les moins importantes.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Liste avec les fourchettes d'exposition</w:t>
            </w:r>
          </w:p>
          <w:p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 xml:space="preserve">Ex : </w:t>
            </w:r>
          </w:p>
          <w:p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Risque actions [10% ; 30%]</w:t>
            </w:r>
          </w:p>
          <w:p w:rsidR="008621DC" w:rsidRPr="008621DC" w:rsidRDefault="008621DC" w:rsidP="008621DC">
            <w:pPr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Risque de taux [70%; 90%]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Liste avec les fourchettes d'exposition</w:t>
            </w:r>
          </w:p>
          <w:p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 xml:space="preserve">Ex : </w:t>
            </w:r>
          </w:p>
          <w:p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Risque actions [10% ; 70%]</w:t>
            </w:r>
          </w:p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Risque de taux [30%; 90%]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Contribution au profil de risque par rapport à la situation précédente :</w:t>
            </w:r>
          </w:p>
          <w:p w:rsidR="008621DC" w:rsidRPr="008621DC" w:rsidRDefault="008621DC" w:rsidP="008621DC">
            <w:pPr>
              <w:rPr>
                <w:rFonts w:eastAsia="Calibri" w:cs="Calibri"/>
                <w:color w:val="44546A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+</w:t>
            </w:r>
          </w:p>
          <w:p w:rsidR="008621DC" w:rsidRPr="008621DC" w:rsidRDefault="008621DC" w:rsidP="008621DC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-</w:t>
            </w:r>
          </w:p>
        </w:tc>
      </w:tr>
    </w:tbl>
    <w:p w:rsidR="00922AD8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4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1559"/>
      </w:tblGrid>
      <w:tr w:rsidR="008621DC" w:rsidRPr="008621DC" w:rsidTr="008621D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21DC" w:rsidRPr="008621DC" w:rsidRDefault="008621DC" w:rsidP="008621DC">
            <w:pPr>
              <w:shd w:val="clear" w:color="auto" w:fill="D9D9D9"/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Frais</w:t>
            </w:r>
          </w:p>
          <w:p w:rsidR="008621DC" w:rsidRPr="008621DC" w:rsidRDefault="008621DC" w:rsidP="008621DC">
            <w:pPr>
              <w:rPr>
                <w:rFonts w:cs="Calibri"/>
                <w:i/>
                <w:color w:val="3C3B40"/>
                <w:sz w:val="20"/>
                <w:szCs w:val="20"/>
              </w:rPr>
            </w:pPr>
            <w:r w:rsidRPr="008621DC">
              <w:rPr>
                <w:rFonts w:eastAsia="Calibri" w:cs="Calibri"/>
                <w:i/>
                <w:color w:val="00B0F0"/>
                <w:sz w:val="20"/>
                <w:szCs w:val="20"/>
              </w:rPr>
              <w:t>Rajouter la liste des frais qui évoluent avec une flèche qui monte / qui descend en rouge ou en vert pour repérer visuellement les postes de frais qui augmentent.</w: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Frais maximum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Frais de gestion directs : 2%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Frais de gestion directs : 3%</w:t>
            </w:r>
          </w:p>
          <w:p w:rsidR="008621DC" w:rsidRPr="008621DC" w:rsidRDefault="008621DC" w:rsidP="008621DC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noProof/>
                <w:color w:val="1F497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CAD0C2" wp14:editId="72B74D1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148590</wp:posOffset>
                      </wp:positionV>
                      <wp:extent cx="214604" cy="144235"/>
                      <wp:effectExtent l="0" t="38100" r="52705" b="27305"/>
                      <wp:wrapNone/>
                      <wp:docPr id="487" name="Connecteur droit avec flèch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04" cy="144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21B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87" o:spid="_x0000_s1026" type="#_x0000_t32" style="position:absolute;margin-left:10.35pt;margin-top:11.7pt;width:16.9pt;height:11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Frais courants</w:t>
            </w:r>
          </w:p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1,8%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1,4%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eastAsia="Calibri" w:cs="Calibri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161292" wp14:editId="52D35E5A">
                      <wp:simplePos x="0" y="0"/>
                      <wp:positionH relativeFrom="column">
                        <wp:posOffset>174573</wp:posOffset>
                      </wp:positionH>
                      <wp:positionV relativeFrom="paragraph">
                        <wp:posOffset>102922</wp:posOffset>
                      </wp:positionV>
                      <wp:extent cx="139545" cy="139946"/>
                      <wp:effectExtent l="0" t="0" r="70485" b="50800"/>
                      <wp:wrapNone/>
                      <wp:docPr id="488" name="Connecteur droit avec flèche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45" cy="1399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4581F" id="Connecteur droit avec flèche 488" o:spid="_x0000_s1026" type="#_x0000_t32" style="position:absolute;margin-left:13.75pt;margin-top:8.1pt;width:11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" strokecolor="#70ad47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Commission de surperformance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20% de la surperformance réalisée par rapport au CAC 40 sur chaque période de référence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eastAsia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D79184" wp14:editId="15F6413C">
                      <wp:simplePos x="0" y="0"/>
                      <wp:positionH relativeFrom="column">
                        <wp:posOffset>174884</wp:posOffset>
                      </wp:positionH>
                      <wp:positionV relativeFrom="paragraph">
                        <wp:posOffset>268669</wp:posOffset>
                      </wp:positionV>
                      <wp:extent cx="186612" cy="190889"/>
                      <wp:effectExtent l="0" t="38100" r="61595" b="19050"/>
                      <wp:wrapNone/>
                      <wp:docPr id="489" name="Connecteur droit avec flèch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12" cy="1908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54E1F" id="Connecteur droit avec flèche 489" o:spid="_x0000_s1026" type="#_x0000_t32" style="position:absolute;margin-left:13.75pt;margin-top:21.15pt;width:14.7pt;height:15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Commission de rachat dont les droits de sortie ajustables acquis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8621DC" w:rsidRPr="008621DC" w:rsidTr="00A34A5D">
        <w:tc>
          <w:tcPr>
            <w:tcW w:w="3970" w:type="dxa"/>
            <w:tcBorders>
              <w:top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Commission de souscription dont les droits d’entrée ajustables acquis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</w:tbl>
    <w:p w:rsidR="008621DC" w:rsidRDefault="008621DC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5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eastAsia="Calibri" w:cs="Calibri"/>
                <w:color w:val="000000"/>
                <w:sz w:val="20"/>
                <w:szCs w:val="20"/>
              </w:rPr>
              <w:t>Modalités de souscriptions/Rachats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Fréquence VL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Quotidienne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hebdomadaire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Plafonnement des rachats*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Plafonnement à hauteur de 10%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Préavis (souscription ou rachat)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aucun préavis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préavis de 10 jours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Fermeture. réouverture des souscriptions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 C fermées à souscription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parts C rouvertes à la souscription le XX/XX/XX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Swing Pricing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Oui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Non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Centralisation des ordres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jeudi 10h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jeudi 11h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Division / Centralisation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millième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dix-millième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Abaissement du montant minimum de souscription*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 R : 100 000€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 R : 100€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lastRenderedPageBreak/>
              <w:t>Création* /liquidation/regroupement d’une catégorie de part</w:t>
            </w:r>
          </w:p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Si et seulement si les conditions sont remplies pour que l'agrément AMF soit nécessaire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Création de la part S (« tous souscripteurs ») dont le minimum de souscription est substantiellement inférieur aux parts existantes, à savoir 100€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eastAsia="Calibri" w:cs="Calibri"/>
                <w:noProof/>
                <w:color w:val="000000"/>
                <w:sz w:val="20"/>
                <w:szCs w:val="20"/>
              </w:rPr>
            </w:pPr>
          </w:p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Assouplissement substantiel de conditions d’entrée dans le fonds*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 N (unique part) : réservée aux investisseurs professionnel au sein de la MIF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 N (unique part) : tous souscripteurs</w:t>
            </w:r>
          </w:p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 xml:space="preserve"> Création d’une part Y dont le minimum de souscription de 100€ est inférieur à celui des autres catégories des parts existantes </w:t>
            </w:r>
          </w:p>
        </w:tc>
      </w:tr>
      <w:tr w:rsidR="008621DC" w:rsidRPr="008621DC" w:rsidTr="008621DC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Informations pratiques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Dénomination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ISIN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FRXXXXXXXX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FRYYYYYYYY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Devise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Euro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USD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Fiscalité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PEA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non éligible au PEA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Lieu d’obtention d’informations sur le fonds/SICAV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Lieu d’obtention de la valeur liquidative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Lie d’obtention d’information sur les catégories de parts ou actions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Exercice social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8621DC" w:rsidRPr="008621DC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Admission ou cession d’admission aux négociations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Admis aux négociations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Non admis aux négociations</w:t>
            </w:r>
          </w:p>
        </w:tc>
      </w:tr>
    </w:tbl>
    <w:p w:rsidR="00922AD8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Pr="007132DB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Pr="00070FA5" w:rsidRDefault="00070FA5" w:rsidP="00070FA5">
      <w:pPr>
        <w:spacing w:after="160" w:line="259" w:lineRule="auto"/>
        <w:rPr>
          <w:rFonts w:ascii="Calibri" w:eastAsia="Calibri" w:hAnsi="Calibri" w:cs="Calibri"/>
          <w:b/>
          <w:color w:val="000000"/>
          <w:sz w:val="20"/>
          <w:szCs w:val="22"/>
        </w:rPr>
      </w:pPr>
      <w:r w:rsidRPr="00070FA5">
        <w:rPr>
          <w:rFonts w:ascii="Calibri" w:eastAsia="Calibri" w:hAnsi="Calibri" w:cs="Calibri"/>
          <w:b/>
          <w:color w:val="000000"/>
          <w:sz w:val="20"/>
          <w:szCs w:val="22"/>
        </w:rPr>
        <w:t xml:space="preserve">*Ces modifications ont reçu un agrément de la part de l’AMF en date du </w:t>
      </w:r>
      <w:r w:rsidRPr="00070FA5">
        <w:rPr>
          <w:rFonts w:ascii="Calibri" w:hAnsi="Calibri" w:cs="Calibri"/>
          <w:color w:val="1F497D"/>
          <w:sz w:val="20"/>
          <w:szCs w:val="20"/>
        </w:rPr>
        <w:t>XX/XX/XX</w:t>
      </w:r>
      <w:r w:rsidRPr="00070FA5">
        <w:rPr>
          <w:rFonts w:ascii="Calibri" w:hAnsi="Calibri" w:cs="Calibri"/>
          <w:b/>
          <w:color w:val="3C3B40"/>
          <w:sz w:val="20"/>
          <w:szCs w:val="22"/>
        </w:rPr>
        <w:t>.</w:t>
      </w:r>
    </w:p>
    <w:p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Pr="007132DB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0FA5" w:rsidRPr="00070FA5" w:rsidRDefault="00070FA5" w:rsidP="00070FA5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070FA5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96A9517" wp14:editId="38E68A0B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07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08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9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11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84398C" id="Group 4384" o:spid="_x0000_s1026" style="position:absolute;margin-left:-13.9pt;margin-top:6.5pt;width:468.5pt;height:30.95pt;z-index:-25163673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  <w:r w:rsidRPr="00070FA5"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070FA5" w:rsidRPr="00070FA5" w:rsidRDefault="00070FA5" w:rsidP="00070FA5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070FA5">
        <w:rPr>
          <w:rFonts w:ascii="Calibri" w:eastAsia="Calibri" w:hAnsi="Calibri" w:cs="Calibri"/>
          <w:b/>
          <w:color w:val="000000"/>
          <w:sz w:val="20"/>
          <w:szCs w:val="20"/>
        </w:rPr>
        <w:t>Eléments clés à ne pas oublier pour l’investisseur</w:t>
      </w:r>
    </w:p>
    <w:p w:rsidR="00070FA5" w:rsidRDefault="00070FA5" w:rsidP="00070FA5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070FA5" w:rsidRPr="00070FA5" w:rsidRDefault="00070FA5" w:rsidP="00070FA5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070FA5" w:rsidRPr="00070FA5" w:rsidRDefault="00070FA5" w:rsidP="00070FA5">
      <w:pPr>
        <w:rPr>
          <w:rFonts w:ascii="Calibri" w:hAnsi="Calibri" w:cs="Calibri"/>
          <w:color w:val="0070C0"/>
          <w:sz w:val="20"/>
          <w:szCs w:val="18"/>
        </w:rPr>
      </w:pPr>
      <w:r w:rsidRPr="00070FA5">
        <w:rPr>
          <w:rFonts w:ascii="Calibri" w:hAnsi="Calibri" w:cs="Calibri"/>
          <w:i/>
          <w:color w:val="0070C0"/>
          <w:sz w:val="20"/>
          <w:szCs w:val="22"/>
          <w:u w:val="single"/>
        </w:rPr>
        <w:t>Lorsqu'applicable :</w:t>
      </w:r>
      <w:r w:rsidRPr="00070FA5">
        <w:rPr>
          <w:rFonts w:ascii="Calibri" w:hAnsi="Calibri" w:cs="Calibri"/>
          <w:color w:val="0070C0"/>
          <w:sz w:val="20"/>
          <w:szCs w:val="18"/>
        </w:rPr>
        <w:br/>
      </w:r>
      <w:r w:rsidRPr="00070FA5">
        <w:rPr>
          <w:rFonts w:ascii="Calibri" w:hAnsi="Calibri" w:cs="Calibri"/>
          <w:color w:val="1F497D"/>
          <w:sz w:val="20"/>
          <w:szCs w:val="20"/>
        </w:rPr>
        <w:t>- Rappeler la nécessité et l’importance de prendre connaissance du document d’information clé pour l’investisseur (DICI) lorsqu'applicable</w:t>
      </w:r>
      <w:r w:rsidRPr="00070FA5">
        <w:rPr>
          <w:rFonts w:ascii="Calibri" w:hAnsi="Calibri" w:cs="Calibri"/>
          <w:color w:val="1F497D"/>
          <w:sz w:val="20"/>
          <w:szCs w:val="20"/>
        </w:rPr>
        <w:br/>
        <w:t>- Invitation générale à prendre régulièrement contact avec son conseiller sur ses placements</w:t>
      </w:r>
      <w:r w:rsidRPr="00070FA5">
        <w:rPr>
          <w:rFonts w:ascii="Calibri" w:hAnsi="Calibri" w:cs="Calibri"/>
          <w:color w:val="1F497D"/>
          <w:sz w:val="20"/>
          <w:szCs w:val="20"/>
        </w:rPr>
        <w:br/>
        <w:t xml:space="preserve">- Invitation à consulter le site internet de la société de gestion et la page du fonds / de la SICAV avec les différents </w:t>
      </w:r>
      <w:proofErr w:type="spellStart"/>
      <w:r w:rsidRPr="00070FA5">
        <w:rPr>
          <w:rFonts w:ascii="Calibri" w:hAnsi="Calibri" w:cs="Calibri"/>
          <w:color w:val="1F497D"/>
          <w:sz w:val="20"/>
          <w:szCs w:val="20"/>
        </w:rPr>
        <w:t>reportings</w:t>
      </w:r>
      <w:proofErr w:type="spellEnd"/>
      <w:r w:rsidRPr="00070FA5">
        <w:rPr>
          <w:rFonts w:ascii="Calibri" w:hAnsi="Calibri" w:cs="Calibri"/>
          <w:color w:val="1F497D"/>
          <w:sz w:val="20"/>
          <w:szCs w:val="20"/>
        </w:rPr>
        <w:t xml:space="preserve"> et rapports en ligne</w:t>
      </w:r>
    </w:p>
    <w:p w:rsidR="00070FA5" w:rsidRDefault="00070FA5" w:rsidP="00070FA5">
      <w:pPr>
        <w:spacing w:after="160" w:line="259" w:lineRule="auto"/>
        <w:rPr>
          <w:rFonts w:ascii="Calibri" w:eastAsia="Calibri" w:hAnsi="Calibri" w:cs="Calibri"/>
          <w:szCs w:val="22"/>
        </w:rPr>
      </w:pPr>
    </w:p>
    <w:p w:rsidR="00070FA5" w:rsidRDefault="00070FA5" w:rsidP="00070FA5">
      <w:pPr>
        <w:spacing w:after="160" w:line="259" w:lineRule="auto"/>
        <w:rPr>
          <w:rFonts w:ascii="Calibri" w:eastAsia="Calibri" w:hAnsi="Calibri" w:cs="Calibri"/>
          <w:szCs w:val="22"/>
        </w:rPr>
      </w:pPr>
    </w:p>
    <w:p w:rsidR="00070FA5" w:rsidRDefault="00070FA5" w:rsidP="00070FA5">
      <w:pPr>
        <w:spacing w:after="160" w:line="259" w:lineRule="auto"/>
        <w:rPr>
          <w:rFonts w:ascii="Calibri" w:eastAsia="Calibri" w:hAnsi="Calibri" w:cs="Calibri"/>
          <w:szCs w:val="22"/>
        </w:rPr>
      </w:pPr>
    </w:p>
    <w:p w:rsidR="00070FA5" w:rsidRPr="00070FA5" w:rsidRDefault="00070FA5" w:rsidP="00070FA5">
      <w:pPr>
        <w:spacing w:after="160" w:line="259" w:lineRule="auto"/>
        <w:rPr>
          <w:rFonts w:ascii="Calibri" w:eastAsia="Calibri" w:hAnsi="Calibri" w:cs="Calibri"/>
          <w:szCs w:val="22"/>
        </w:rPr>
      </w:pPr>
    </w:p>
    <w:tbl>
      <w:tblPr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127"/>
      </w:tblGrid>
      <w:tr w:rsidR="00070FA5" w:rsidRPr="00070FA5" w:rsidTr="00A34A5D">
        <w:trPr>
          <w:trHeight w:val="221"/>
        </w:trPr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FA5" w:rsidRPr="00070FA5" w:rsidRDefault="00070FA5" w:rsidP="00070FA5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070FA5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En cas de fusion : Ajouter une annexe avec un exemple de calcul de parité et de soulte + des informations sur les</w:t>
            </w:r>
          </w:p>
          <w:p w:rsidR="00070FA5" w:rsidRPr="00070FA5" w:rsidRDefault="00070FA5" w:rsidP="00070FA5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070FA5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 </w:t>
            </w:r>
            <w:proofErr w:type="gramStart"/>
            <w:r w:rsidRPr="00070FA5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spécificités</w:t>
            </w:r>
            <w:proofErr w:type="gramEnd"/>
            <w:r w:rsidRPr="00070FA5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 fiscales de l'opération.</w:t>
            </w:r>
          </w:p>
          <w:p w:rsidR="00070FA5" w:rsidRPr="00070FA5" w:rsidRDefault="00070FA5" w:rsidP="00070FA5">
            <w:pPr>
              <w:rPr>
                <w:rFonts w:ascii="Calibri" w:hAnsi="Calibri" w:cs="Calibri"/>
                <w:b/>
                <w:bCs/>
                <w:color w:val="00B0F0"/>
                <w:sz w:val="20"/>
                <w:szCs w:val="18"/>
                <w:u w:val="single"/>
              </w:rPr>
            </w:pPr>
          </w:p>
        </w:tc>
      </w:tr>
      <w:tr w:rsidR="00070FA5" w:rsidRPr="00070FA5" w:rsidTr="00A34A5D">
        <w:trPr>
          <w:trHeight w:val="231"/>
        </w:trPr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FA5" w:rsidRPr="00070FA5" w:rsidRDefault="00070FA5" w:rsidP="00070FA5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A titre illustratif, si l'opération de fusion avait eu lieu le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, la parité d'échange (soit le rapport entre la valeur liquidative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[du fonds / SICAV absorbé(e)]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et la valeur liquidative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[du fonds / SICAV absorbant(e)]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aurait été de  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br/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[à compléter].</w:t>
            </w:r>
          </w:p>
          <w:p w:rsidR="00070FA5" w:rsidRPr="00070FA5" w:rsidRDefault="00070FA5" w:rsidP="00070FA5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070FA5" w:rsidRPr="00070FA5" w:rsidTr="00A34A5D">
        <w:trPr>
          <w:trHeight w:val="231"/>
        </w:trPr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FA5" w:rsidRPr="00070FA5" w:rsidRDefault="00070FA5" w:rsidP="00070F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[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Les porteurs de part du fonds/ investisseurs de la SICAV X (fonds/SICAV absorbé(e))] 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auraient donc reçu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X [parts/actions] 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et 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br/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millièmes  [ou autre - à ajuster en fonction du niveau de décimalisation]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[de part du fonds / d'action de la SICAV Y </w:t>
            </w:r>
          </w:p>
          <w:p w:rsidR="00070FA5" w:rsidRPr="00070FA5" w:rsidRDefault="00070FA5" w:rsidP="00070FA5">
            <w:pPr>
              <w:rPr>
                <w:rFonts w:ascii="Calibri" w:hAnsi="Calibri" w:cs="Calibri"/>
                <w:sz w:val="20"/>
                <w:szCs w:val="18"/>
              </w:rPr>
            </w:pP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(fonds/ SICAV absorbant(e))]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 ainsi qu'une soulte de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€ contre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[une part du fonds / action de la SICAV absorbé(e)]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.</w:t>
            </w:r>
          </w:p>
        </w:tc>
      </w:tr>
      <w:tr w:rsidR="00070FA5" w:rsidRPr="00070FA5" w:rsidTr="00A34A5D">
        <w:trPr>
          <w:gridAfter w:val="1"/>
          <w:wAfter w:w="5127" w:type="dxa"/>
          <w:trHeight w:val="22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FA5" w:rsidRPr="00070FA5" w:rsidRDefault="00070FA5" w:rsidP="00070FA5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:rsidR="00070FA5" w:rsidRPr="00070FA5" w:rsidRDefault="00070FA5" w:rsidP="00070FA5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70FA5" w:rsidRPr="00070FA5" w:rsidTr="00A34A5D">
        <w:trPr>
          <w:gridAfter w:val="1"/>
          <w:wAfter w:w="5127" w:type="dxa"/>
          <w:trHeight w:val="22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FA5" w:rsidRPr="00070FA5" w:rsidRDefault="00070FA5" w:rsidP="00070F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Annexe</w:t>
            </w:r>
          </w:p>
        </w:tc>
      </w:tr>
      <w:tr w:rsidR="00070FA5" w:rsidRPr="00070FA5" w:rsidTr="00A34A5D">
        <w:trPr>
          <w:gridAfter w:val="1"/>
          <w:wAfter w:w="5127" w:type="dxa"/>
          <w:trHeight w:val="22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FA5" w:rsidRPr="00070FA5" w:rsidRDefault="00070FA5" w:rsidP="00070F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070FA5" w:rsidRPr="00070FA5" w:rsidTr="00A34A5D">
        <w:trPr>
          <w:gridAfter w:val="1"/>
          <w:wAfter w:w="5127" w:type="dxa"/>
          <w:trHeight w:val="22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FA5" w:rsidRPr="00070FA5" w:rsidRDefault="00070FA5" w:rsidP="00070F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Glossaire </w:t>
            </w:r>
          </w:p>
        </w:tc>
      </w:tr>
    </w:tbl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Pr="009700A8" w:rsidRDefault="009700A8" w:rsidP="009700A8">
      <w:pPr>
        <w:spacing w:line="259" w:lineRule="auto"/>
        <w:ind w:left="2"/>
        <w:jc w:val="center"/>
        <w:rPr>
          <w:rFonts w:ascii="Calibri" w:hAnsi="Calibri" w:cs="Calibri"/>
          <w:b/>
          <w:color w:val="006EC0"/>
          <w:szCs w:val="22"/>
        </w:rPr>
      </w:pPr>
      <w:r w:rsidRPr="009700A8">
        <w:rPr>
          <w:rFonts w:ascii="Calibri" w:hAnsi="Calibri" w:cs="Calibri"/>
          <w:b/>
          <w:color w:val="006EC0"/>
          <w:szCs w:val="22"/>
        </w:rPr>
        <w:t>TRAME TYPE LETTRE AUX PORTEURS</w:t>
      </w:r>
    </w:p>
    <w:p w:rsidR="009700A8" w:rsidRPr="009700A8" w:rsidRDefault="009700A8" w:rsidP="009700A8">
      <w:pPr>
        <w:spacing w:line="259" w:lineRule="auto"/>
        <w:ind w:left="2"/>
        <w:jc w:val="center"/>
        <w:rPr>
          <w:rFonts w:ascii="Calibri" w:hAnsi="Calibri" w:cs="Calibri"/>
          <w:b/>
          <w:color w:val="000000"/>
          <w:sz w:val="20"/>
          <w:szCs w:val="22"/>
        </w:rPr>
      </w:pPr>
      <w:r w:rsidRPr="009700A8">
        <w:rPr>
          <w:rFonts w:ascii="Calibri" w:hAnsi="Calibri" w:cs="Calibri"/>
          <w:b/>
          <w:color w:val="006EC0"/>
          <w:szCs w:val="22"/>
        </w:rPr>
        <w:t>DISSOLUTION</w:t>
      </w:r>
    </w:p>
    <w:p w:rsidR="009700A8" w:rsidRPr="009700A8" w:rsidRDefault="009700A8" w:rsidP="009700A8">
      <w:pPr>
        <w:spacing w:line="259" w:lineRule="auto"/>
        <w:ind w:left="2"/>
        <w:rPr>
          <w:rFonts w:ascii="Calibri" w:hAnsi="Calibri" w:cs="Calibri"/>
          <w:b/>
          <w:color w:val="000000"/>
          <w:sz w:val="20"/>
          <w:szCs w:val="22"/>
        </w:rPr>
      </w:pPr>
    </w:p>
    <w:p w:rsidR="009700A8" w:rsidRPr="009700A8" w:rsidRDefault="009700A8" w:rsidP="009700A8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:rsidR="009700A8" w:rsidRPr="009700A8" w:rsidRDefault="009700A8" w:rsidP="009700A8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:rsidR="009700A8" w:rsidRPr="009700A8" w:rsidRDefault="009700A8" w:rsidP="0097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34" w:line="250" w:lineRule="auto"/>
        <w:ind w:right="171"/>
        <w:rPr>
          <w:b/>
          <w:color w:val="000000"/>
          <w:sz w:val="20"/>
          <w:szCs w:val="22"/>
        </w:rPr>
      </w:pPr>
      <w:r w:rsidRPr="009700A8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dans le cadre de la dissolution/mise en liquidation d'un OPC agréé. Les sociétés de gestion sont ainsi invitées à se baser sur cette trame pour la rédaction des LAP et à les adapter aux divers cas d’espèce. Pour davantage d’explications pédagogiques, veuillez-vous référer au guide de rédaction des LAP des OPC agréés.</w:t>
      </w:r>
    </w:p>
    <w:p w:rsidR="009700A8" w:rsidRPr="009700A8" w:rsidRDefault="009700A8" w:rsidP="009700A8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9700A8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:rsidR="009700A8" w:rsidRPr="009700A8" w:rsidRDefault="009700A8" w:rsidP="009700A8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9700A8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gestion.</w:t>
      </w:r>
    </w:p>
    <w:p w:rsidR="009700A8" w:rsidRPr="009700A8" w:rsidRDefault="009700A8" w:rsidP="009700A8">
      <w:pPr>
        <w:spacing w:after="334" w:line="250" w:lineRule="auto"/>
        <w:ind w:right="171"/>
        <w:rPr>
          <w:rFonts w:ascii="Calibri" w:hAnsi="Calibri" w:cs="Calibri"/>
          <w:b/>
          <w:color w:val="000000"/>
          <w:sz w:val="20"/>
          <w:szCs w:val="22"/>
        </w:rPr>
      </w:pPr>
      <w:r w:rsidRPr="009700A8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3968747" wp14:editId="50D08004">
                <wp:simplePos x="0" y="0"/>
                <wp:positionH relativeFrom="page">
                  <wp:posOffset>486022</wp:posOffset>
                </wp:positionH>
                <wp:positionV relativeFrom="paragraph">
                  <wp:posOffset>255270</wp:posOffset>
                </wp:positionV>
                <wp:extent cx="5161915" cy="393065"/>
                <wp:effectExtent l="0" t="0" r="635" b="6985"/>
                <wp:wrapNone/>
                <wp:docPr id="25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915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26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DAD3DE" id="Group 4384" o:spid="_x0000_s1026" style="position:absolute;margin-left:38.25pt;margin-top:20.1pt;width:406.45pt;height:30.95pt;z-index:-251632640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 w:rsidRPr="009700A8">
        <w:rPr>
          <w:rFonts w:ascii="Calibri" w:hAnsi="Calibri" w:cs="Calibri"/>
          <w:b/>
          <w:color w:val="000000"/>
          <w:sz w:val="20"/>
          <w:szCs w:val="22"/>
        </w:rPr>
        <w:t xml:space="preserve">Vous êtes porteurs du [forme juridique du fonds] </w:t>
      </w:r>
      <w:r w:rsidRPr="009700A8">
        <w:rPr>
          <w:rFonts w:ascii="Calibri" w:hAnsi="Calibri" w:cs="Calibri"/>
          <w:color w:val="1F497D"/>
          <w:sz w:val="20"/>
          <w:szCs w:val="20"/>
        </w:rPr>
        <w:t>X</w:t>
      </w:r>
      <w:r w:rsidRPr="009700A8">
        <w:rPr>
          <w:rFonts w:ascii="Calibri" w:hAnsi="Calibri" w:cs="Calibri"/>
          <w:b/>
          <w:color w:val="000000"/>
          <w:sz w:val="20"/>
          <w:szCs w:val="22"/>
        </w:rPr>
        <w:t>.</w:t>
      </w:r>
    </w:p>
    <w:p w:rsidR="009700A8" w:rsidRPr="009700A8" w:rsidRDefault="009700A8" w:rsidP="009700A8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9700A8">
        <w:rPr>
          <w:rFonts w:ascii="Calibri" w:hAnsi="Calibri" w:cs="Calibri"/>
          <w:b/>
          <w:sz w:val="20"/>
          <w:szCs w:val="22"/>
        </w:rPr>
        <w:t xml:space="preserve">Quels changements vont intervenir sur votre </w:t>
      </w:r>
      <w:r w:rsidRPr="009700A8">
        <w:rPr>
          <w:rFonts w:ascii="Calibri" w:hAnsi="Calibri" w:cs="Calibri"/>
          <w:color w:val="1F497D"/>
          <w:sz w:val="20"/>
          <w:szCs w:val="20"/>
        </w:rPr>
        <w:t xml:space="preserve">[forme juridique du fonds] </w:t>
      </w:r>
      <w:r w:rsidRPr="009700A8">
        <w:rPr>
          <w:rFonts w:ascii="Calibri" w:hAnsi="Calibri" w:cs="Calibri"/>
          <w:b/>
          <w:sz w:val="20"/>
          <w:szCs w:val="22"/>
        </w:rPr>
        <w:t>?</w:t>
      </w:r>
    </w:p>
    <w:p w:rsidR="009700A8" w:rsidRPr="009700A8" w:rsidRDefault="009700A8" w:rsidP="009700A8">
      <w:pPr>
        <w:spacing w:after="334" w:line="36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9700A8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:rsidR="009700A8" w:rsidRPr="009700A8" w:rsidRDefault="009700A8" w:rsidP="009700A8">
      <w:pPr>
        <w:spacing w:after="334" w:line="250" w:lineRule="auto"/>
        <w:ind w:right="171"/>
        <w:rPr>
          <w:rFonts w:ascii="Calibri" w:eastAsia="Calibri" w:hAnsi="Calibri" w:cs="Calibri"/>
          <w:color w:val="000000"/>
          <w:sz w:val="18"/>
          <w:szCs w:val="22"/>
        </w:rPr>
      </w:pPr>
      <w:r w:rsidRPr="009700A8">
        <w:rPr>
          <w:rFonts w:ascii="Calibri" w:hAnsi="Calibri" w:cs="Calibri"/>
          <w:color w:val="1F497D"/>
          <w:sz w:val="20"/>
          <w:szCs w:val="20"/>
        </w:rPr>
        <w:t>Donner les principaux motifs de l'opération (réorganisation de gammes, fin de vie prévue par la documentation réglementaire …) en 3 lignes maximum.</w:t>
      </w:r>
    </w:p>
    <w:p w:rsidR="00EC490B" w:rsidRPr="00EC490B" w:rsidRDefault="00EC490B" w:rsidP="00EC490B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EC490B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65A611C" wp14:editId="744C3155">
                <wp:simplePos x="0" y="0"/>
                <wp:positionH relativeFrom="margin">
                  <wp:posOffset>-155575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3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3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1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2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7E6C44" id="Group 4384" o:spid="_x0000_s1026" style="position:absolute;margin-left:-12.25pt;margin-top:6.55pt;width:406.95pt;height:30.95pt;z-index:-25163059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wVVpZO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EC490B" w:rsidRPr="00EC490B" w:rsidRDefault="00EC490B" w:rsidP="00EC490B">
      <w:pPr>
        <w:spacing w:after="5" w:line="276" w:lineRule="auto"/>
        <w:ind w:right="387"/>
        <w:rPr>
          <w:rFonts w:ascii="Calibri" w:hAnsi="Calibri" w:cs="Calibri"/>
          <w:color w:val="1F497D"/>
          <w:sz w:val="20"/>
          <w:szCs w:val="20"/>
        </w:rPr>
      </w:pPr>
      <w:r w:rsidRPr="00EC490B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EC490B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:rsidR="00EC490B" w:rsidRPr="00EC490B" w:rsidRDefault="00EC490B" w:rsidP="00EC490B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:rsidR="00EC490B" w:rsidRPr="00EC490B" w:rsidRDefault="00EC490B" w:rsidP="00EC490B">
      <w:pPr>
        <w:spacing w:after="160" w:line="259" w:lineRule="auto"/>
        <w:rPr>
          <w:rFonts w:ascii="Calibri" w:hAnsi="Calibri" w:cs="Calibri"/>
          <w:i/>
          <w:color w:val="0070C0"/>
          <w:sz w:val="12"/>
          <w:szCs w:val="22"/>
          <w:u w:val="single"/>
        </w:rPr>
      </w:pPr>
      <w:r w:rsidRPr="00EC490B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:rsidR="00EC490B" w:rsidRPr="00EC490B" w:rsidRDefault="00EC490B" w:rsidP="00EC490B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EC490B">
        <w:rPr>
          <w:rFonts w:ascii="Calibri" w:hAnsi="Calibri" w:cs="Calibri"/>
          <w:b/>
          <w:color w:val="3C3B40"/>
          <w:sz w:val="20"/>
          <w:szCs w:val="22"/>
        </w:rPr>
        <w:t xml:space="preserve">Nous attirons votre attention sur le fait que votre </w:t>
      </w:r>
      <w:r w:rsidRPr="00EC490B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EC490B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EC490B">
        <w:rPr>
          <w:rFonts w:ascii="Calibri" w:hAnsi="Calibri" w:cs="Calibri"/>
          <w:b/>
          <w:color w:val="3C3B40"/>
          <w:sz w:val="20"/>
          <w:szCs w:val="22"/>
        </w:rPr>
        <w:t xml:space="preserve">avait pour objectif… </w:t>
      </w:r>
      <w:r w:rsidRPr="00EC490B">
        <w:rPr>
          <w:rFonts w:ascii="Calibri" w:hAnsi="Calibri" w:cs="Calibri"/>
          <w:color w:val="1F497D"/>
          <w:sz w:val="20"/>
          <w:szCs w:val="20"/>
        </w:rPr>
        <w:t>[A compléter].</w:t>
      </w:r>
      <w:r w:rsidRPr="00EC490B">
        <w:rPr>
          <w:rFonts w:ascii="Calibri" w:hAnsi="Calibri" w:cs="Calibri"/>
          <w:b/>
          <w:color w:val="3C3B40"/>
          <w:sz w:val="20"/>
          <w:szCs w:val="22"/>
        </w:rPr>
        <w:t xml:space="preserve"> </w:t>
      </w:r>
    </w:p>
    <w:p w:rsidR="00EC490B" w:rsidRPr="00EC490B" w:rsidRDefault="00EC490B" w:rsidP="00EC490B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EC490B">
        <w:rPr>
          <w:rFonts w:ascii="Calibri" w:hAnsi="Calibri" w:cs="Calibri"/>
          <w:b/>
          <w:color w:val="3C3B40"/>
          <w:sz w:val="20"/>
          <w:szCs w:val="22"/>
        </w:rPr>
        <w:t>Sa performance enregistrée est</w:t>
      </w:r>
      <w:r w:rsidRPr="00EC490B">
        <w:rPr>
          <w:rFonts w:ascii="Calibri" w:hAnsi="Calibri" w:cs="Calibri"/>
          <w:color w:val="1F497D"/>
          <w:sz w:val="20"/>
          <w:szCs w:val="20"/>
        </w:rPr>
        <w:t xml:space="preserve"> … [A compléter].</w:t>
      </w:r>
    </w:p>
    <w:p w:rsidR="00EC490B" w:rsidRPr="00EC490B" w:rsidRDefault="00EC490B" w:rsidP="00EC490B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EC490B">
        <w:rPr>
          <w:rFonts w:ascii="Calibri" w:hAnsi="Calibri" w:cs="Calibri"/>
          <w:b/>
          <w:color w:val="3C3B40"/>
          <w:sz w:val="20"/>
          <w:szCs w:val="22"/>
        </w:rPr>
        <w:t xml:space="preserve">Ce résultat s'explique principalement par </w:t>
      </w:r>
      <w:r w:rsidRPr="00EC490B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:rsidR="009700A8" w:rsidRDefault="00EC490B" w:rsidP="00EC490B">
      <w:pPr>
        <w:jc w:val="both"/>
        <w:rPr>
          <w:rFonts w:asciiTheme="minorHAnsi" w:hAnsiTheme="minorHAnsi" w:cstheme="minorHAnsi"/>
          <w:sz w:val="20"/>
          <w:szCs w:val="20"/>
        </w:rPr>
      </w:pPr>
      <w:r w:rsidRPr="00EC490B">
        <w:rPr>
          <w:rFonts w:ascii="Calibri" w:hAnsi="Calibri" w:cs="Calibri"/>
          <w:b/>
          <w:color w:val="3C3B40"/>
          <w:sz w:val="20"/>
          <w:szCs w:val="22"/>
        </w:rPr>
        <w:t xml:space="preserve">Vous trouverez en annexe un graphique illustratif </w:t>
      </w:r>
      <w:r w:rsidRPr="00EC490B">
        <w:rPr>
          <w:rFonts w:ascii="Calibri" w:hAnsi="Calibri" w:cs="Calibri"/>
          <w:i/>
          <w:color w:val="0070C0"/>
          <w:sz w:val="20"/>
          <w:szCs w:val="22"/>
        </w:rPr>
        <w:t>(lorsque pertinent)</w:t>
      </w:r>
      <w:r w:rsidRPr="00EC490B">
        <w:rPr>
          <w:rFonts w:ascii="Calibri" w:hAnsi="Calibri" w:cs="Calibri"/>
          <w:i/>
          <w:sz w:val="20"/>
          <w:szCs w:val="22"/>
        </w:rPr>
        <w:t>.</w:t>
      </w: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174CE" w:rsidRPr="000174CE" w:rsidRDefault="000174CE" w:rsidP="000174CE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0174CE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F6B66AD" wp14:editId="364ED882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8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84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6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0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8344C4" id="Group 4384" o:spid="_x0000_s1026" style="position:absolute;margin-left:-12.9pt;margin-top:6.55pt;width:406.95pt;height:30.95pt;z-index:-25162854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0174CE" w:rsidRPr="000174CE" w:rsidRDefault="000174CE" w:rsidP="000174CE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0174CE">
        <w:rPr>
          <w:rFonts w:ascii="Calibri" w:hAnsi="Calibri" w:cs="Calibri"/>
          <w:b/>
          <w:color w:val="000000"/>
          <w:sz w:val="20"/>
          <w:szCs w:val="20"/>
        </w:rPr>
        <w:t>Quel est le taux de rendement de votre investissement ?</w:t>
      </w:r>
    </w:p>
    <w:p w:rsidR="000174CE" w:rsidRPr="000174CE" w:rsidRDefault="000174CE" w:rsidP="000174CE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2"/>
      </w:tblGrid>
      <w:tr w:rsidR="000174CE" w:rsidRPr="000174CE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4CE" w:rsidRPr="000174CE" w:rsidRDefault="000174CE" w:rsidP="000174CE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Pour les fonds à échéance (fonds à formule, </w:t>
            </w:r>
            <w:proofErr w:type="spellStart"/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Buy</w:t>
            </w:r>
            <w:proofErr w:type="spellEnd"/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 &amp; </w:t>
            </w:r>
            <w:proofErr w:type="spellStart"/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Hold</w:t>
            </w:r>
            <w:proofErr w:type="spellEnd"/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, CPPI (Constant Proportion Portfolio </w:t>
            </w:r>
            <w:proofErr w:type="spellStart"/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Insurance</w:t>
            </w:r>
            <w:proofErr w:type="spellEnd"/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), fonds de </w:t>
            </w:r>
          </w:p>
          <w:p w:rsidR="000174CE" w:rsidRPr="000174CE" w:rsidRDefault="000174CE" w:rsidP="000174CE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proofErr w:type="gramStart"/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capital</w:t>
            </w:r>
            <w:proofErr w:type="gramEnd"/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-investissement)</w:t>
            </w:r>
          </w:p>
          <w:p w:rsidR="000174CE" w:rsidRPr="000174CE" w:rsidRDefault="000174CE" w:rsidP="000174CE">
            <w:pPr>
              <w:spacing w:line="259" w:lineRule="auto"/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</w:tc>
      </w:tr>
      <w:tr w:rsidR="000174CE" w:rsidRPr="000174CE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4CE" w:rsidRPr="000174CE" w:rsidRDefault="000174CE" w:rsidP="000174C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174C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Votre </w:t>
            </w:r>
            <w:r w:rsidRPr="000174CE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0174CE">
              <w:rPr>
                <w:rFonts w:ascii="Calibri" w:hAnsi="Calibri" w:cs="Calibri"/>
                <w:b/>
                <w:sz w:val="20"/>
                <w:szCs w:val="20"/>
              </w:rPr>
              <w:t xml:space="preserve"> a enregistré une performance cumulée de </w:t>
            </w:r>
            <w:r w:rsidRPr="000174CE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0174CE">
              <w:rPr>
                <w:rFonts w:ascii="Calibri" w:hAnsi="Calibri" w:cs="Calibri"/>
                <w:b/>
                <w:sz w:val="20"/>
                <w:szCs w:val="20"/>
              </w:rPr>
              <w:t xml:space="preserve"> sur l'ensemble de sa durée de vie, soit un </w:t>
            </w:r>
          </w:p>
          <w:p w:rsidR="000174CE" w:rsidRPr="000174CE" w:rsidRDefault="000174CE" w:rsidP="000174CE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0174CE">
              <w:rPr>
                <w:rFonts w:ascii="Calibri" w:hAnsi="Calibri" w:cs="Calibri"/>
                <w:b/>
                <w:sz w:val="20"/>
                <w:szCs w:val="20"/>
              </w:rPr>
              <w:t>taux</w:t>
            </w:r>
            <w:proofErr w:type="gramEnd"/>
            <w:r w:rsidRPr="000174CE">
              <w:rPr>
                <w:rFonts w:ascii="Calibri" w:hAnsi="Calibri" w:cs="Calibri"/>
                <w:b/>
                <w:sz w:val="20"/>
                <w:szCs w:val="20"/>
              </w:rPr>
              <w:t xml:space="preserve"> de rendement annuel de </w:t>
            </w:r>
            <w:r w:rsidRPr="000174CE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0174CE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0174CE" w:rsidRPr="000174CE" w:rsidRDefault="000174CE" w:rsidP="000174CE">
            <w:pPr>
              <w:rPr>
                <w:rFonts w:ascii="Calibri" w:hAnsi="Calibri" w:cs="Calibri"/>
                <w:i/>
                <w:color w:val="00B0F0"/>
                <w:sz w:val="20"/>
                <w:szCs w:val="20"/>
              </w:rPr>
            </w:pPr>
          </w:p>
        </w:tc>
      </w:tr>
      <w:tr w:rsidR="000174CE" w:rsidRPr="000174CE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4CE" w:rsidRPr="000174CE" w:rsidRDefault="000174CE" w:rsidP="000174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174CE">
              <w:rPr>
                <w:rFonts w:ascii="Calibri" w:hAnsi="Calibri" w:cs="Calibri"/>
                <w:color w:val="1F497D"/>
                <w:sz w:val="20"/>
                <w:szCs w:val="20"/>
              </w:rPr>
              <w:t>Pour les fonds de capital-investissement, préciser que ce pourcentage tient compte des précédentes distributions en donnant l'information sur ces dernières et les dates auxquelles elles sont intervenues.</w:t>
            </w:r>
          </w:p>
        </w:tc>
      </w:tr>
      <w:tr w:rsidR="000174CE" w:rsidRPr="000174CE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4CE" w:rsidRPr="000174CE" w:rsidRDefault="000174CE" w:rsidP="000174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0174CE" w:rsidRPr="000174CE" w:rsidRDefault="000174CE" w:rsidP="000174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174CE">
              <w:rPr>
                <w:rFonts w:ascii="Calibri" w:hAnsi="Calibri" w:cs="Calibri"/>
                <w:color w:val="1F497D"/>
                <w:sz w:val="20"/>
                <w:szCs w:val="20"/>
              </w:rPr>
              <w:t>Pour les fonds à formule ou assortis d’une garantie/ protection, faire le lien avec la formule, la garantie/protection. P</w:t>
            </w:r>
          </w:p>
          <w:p w:rsidR="000174CE" w:rsidRPr="000174CE" w:rsidRDefault="000174CE" w:rsidP="000174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proofErr w:type="spellStart"/>
            <w:r w:rsidRPr="000174CE">
              <w:rPr>
                <w:rFonts w:ascii="Calibri" w:hAnsi="Calibri" w:cs="Calibri"/>
                <w:color w:val="1F497D"/>
                <w:sz w:val="20"/>
                <w:szCs w:val="20"/>
              </w:rPr>
              <w:t>réciser</w:t>
            </w:r>
            <w:proofErr w:type="spellEnd"/>
            <w:r w:rsidRPr="000174CE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la nécessité de conserver ses parts jusqu'à l'échéance pour bénéficier de la formule / protection / garantie  </w:t>
            </w:r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(lorsque pertinent)</w:t>
            </w:r>
            <w:r w:rsidRPr="000174CE">
              <w:rPr>
                <w:rFonts w:ascii="Calibri" w:hAnsi="Calibri" w:cs="Calibri"/>
                <w:i/>
                <w:sz w:val="20"/>
                <w:szCs w:val="22"/>
              </w:rPr>
              <w:t>.</w:t>
            </w:r>
          </w:p>
        </w:tc>
      </w:tr>
    </w:tbl>
    <w:p w:rsidR="000174CE" w:rsidRPr="000174CE" w:rsidRDefault="000174CE" w:rsidP="000174CE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0174CE" w:rsidRPr="000174CE" w:rsidTr="003B385E">
        <w:trPr>
          <w:trHeight w:val="27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4CE" w:rsidRPr="000174CE" w:rsidRDefault="000174CE" w:rsidP="000174CE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si le fonds est un fonds à échéance avec un objectif chiffré, insérer le tableau suivant :</w:t>
            </w:r>
          </w:p>
        </w:tc>
      </w:tr>
    </w:tbl>
    <w:p w:rsidR="000174CE" w:rsidRPr="000174CE" w:rsidRDefault="000174CE" w:rsidP="000174CE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0174CE" w:rsidRPr="000174CE" w:rsidTr="003B385E">
        <w:tc>
          <w:tcPr>
            <w:tcW w:w="5240" w:type="dxa"/>
          </w:tcPr>
          <w:p w:rsidR="000174CE" w:rsidRPr="000174CE" w:rsidRDefault="000174CE" w:rsidP="000174CE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0174CE">
              <w:rPr>
                <w:rFonts w:eastAsia="Calibri" w:cs="Calibri"/>
                <w:b/>
                <w:color w:val="000000"/>
                <w:sz w:val="20"/>
                <w:szCs w:val="20"/>
              </w:rPr>
              <w:t>Objectif chiffré fixé au lancement du fonds</w:t>
            </w:r>
            <w:r w:rsidRPr="000174CE" w:rsidDel="0074226F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0174CE">
              <w:rPr>
                <w:rFonts w:eastAsia="Calibri" w:cs="Calibri"/>
                <w:b/>
                <w:color w:val="000000"/>
                <w:sz w:val="20"/>
                <w:szCs w:val="20"/>
              </w:rPr>
              <w:t>/SICAVAS</w:t>
            </w:r>
          </w:p>
        </w:tc>
        <w:tc>
          <w:tcPr>
            <w:tcW w:w="4734" w:type="dxa"/>
          </w:tcPr>
          <w:p w:rsidR="000174CE" w:rsidRPr="000174CE" w:rsidRDefault="000174CE" w:rsidP="000174CE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0174CE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0174CE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0174CE" w:rsidRPr="000174CE" w:rsidTr="003B385E">
        <w:tc>
          <w:tcPr>
            <w:tcW w:w="5240" w:type="dxa"/>
          </w:tcPr>
          <w:p w:rsidR="000174CE" w:rsidRPr="000174CE" w:rsidRDefault="000174CE" w:rsidP="000174CE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0174CE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cumulé)</w:t>
            </w:r>
          </w:p>
        </w:tc>
        <w:tc>
          <w:tcPr>
            <w:tcW w:w="4734" w:type="dxa"/>
          </w:tcPr>
          <w:p w:rsidR="000174CE" w:rsidRPr="000174CE" w:rsidRDefault="000174CE" w:rsidP="000174CE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0174CE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0174CE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0174CE" w:rsidRPr="000174CE" w:rsidTr="003B385E">
        <w:tc>
          <w:tcPr>
            <w:tcW w:w="5240" w:type="dxa"/>
          </w:tcPr>
          <w:p w:rsidR="000174CE" w:rsidRPr="000174CE" w:rsidRDefault="000174CE" w:rsidP="000174CE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0174CE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annualisé)</w:t>
            </w:r>
          </w:p>
        </w:tc>
        <w:tc>
          <w:tcPr>
            <w:tcW w:w="4734" w:type="dxa"/>
          </w:tcPr>
          <w:p w:rsidR="000174CE" w:rsidRPr="000174CE" w:rsidRDefault="000174CE" w:rsidP="000174CE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0174CE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0174CE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</w:tbl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174CE" w:rsidRPr="000174CE" w:rsidRDefault="000174CE" w:rsidP="000174CE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2"/>
      </w:tblGrid>
      <w:tr w:rsidR="000174CE" w:rsidRPr="000174CE" w:rsidTr="003B385E">
        <w:trPr>
          <w:trHeight w:val="288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4CE" w:rsidRPr="000174CE" w:rsidRDefault="000174CE" w:rsidP="000174CE">
            <w:pPr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</w:pPr>
            <w:r w:rsidRPr="000174CE"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  <w:t>Pour les fonds à échéance qui mettent fin à leur stratégie avant le terme prévu dans leur documentation légale</w:t>
            </w:r>
          </w:p>
        </w:tc>
      </w:tr>
      <w:tr w:rsidR="000174CE" w:rsidRPr="000174CE" w:rsidTr="003B385E">
        <w:trPr>
          <w:trHeight w:val="260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CE" w:rsidRPr="000174CE" w:rsidRDefault="000174CE" w:rsidP="000174CE">
            <w:pPr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</w:p>
        </w:tc>
      </w:tr>
    </w:tbl>
    <w:p w:rsidR="000174CE" w:rsidRPr="000174CE" w:rsidRDefault="000174CE" w:rsidP="000174CE">
      <w:pPr>
        <w:tabs>
          <w:tab w:val="center" w:pos="2326"/>
        </w:tabs>
        <w:spacing w:after="45" w:line="259" w:lineRule="auto"/>
        <w:rPr>
          <w:rFonts w:ascii="Calibri" w:hAnsi="Calibri" w:cs="Calibri"/>
          <w:color w:val="1F497D"/>
          <w:sz w:val="20"/>
          <w:szCs w:val="20"/>
        </w:rPr>
      </w:pPr>
      <w:r w:rsidRPr="000174CE">
        <w:rPr>
          <w:rFonts w:ascii="Calibri" w:hAnsi="Calibri" w:cs="Calibri"/>
          <w:color w:val="1F497D"/>
          <w:sz w:val="20"/>
          <w:szCs w:val="20"/>
        </w:rPr>
        <w:t>Expliquer de manière synthétique, pourquoi la société de gestion a décidé de ne pas poursuivre la stratégie jusqu'au terme prévu dans la documentation légale du fonds.</w:t>
      </w:r>
    </w:p>
    <w:p w:rsidR="000174CE" w:rsidRPr="000174CE" w:rsidRDefault="000174CE" w:rsidP="000174CE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7"/>
        <w:tblW w:w="0" w:type="auto"/>
        <w:tblLook w:val="04A0" w:firstRow="1" w:lastRow="0" w:firstColumn="1" w:lastColumn="0" w:noHBand="0" w:noVBand="1"/>
      </w:tblPr>
      <w:tblGrid>
        <w:gridCol w:w="4646"/>
        <w:gridCol w:w="4573"/>
      </w:tblGrid>
      <w:tr w:rsidR="000174CE" w:rsidRPr="000174CE" w:rsidTr="003B385E">
        <w:tc>
          <w:tcPr>
            <w:tcW w:w="4987" w:type="dxa"/>
          </w:tcPr>
          <w:p w:rsidR="000174CE" w:rsidRPr="000174CE" w:rsidRDefault="000174CE" w:rsidP="000174CE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0174CE">
              <w:rPr>
                <w:rFonts w:eastAsia="Calibri" w:cs="Calibri"/>
                <w:b/>
                <w:color w:val="000000"/>
                <w:sz w:val="20"/>
                <w:szCs w:val="20"/>
              </w:rPr>
              <w:t>Taux résiduel estimé jusqu’à l’échéance</w:t>
            </w:r>
          </w:p>
          <w:p w:rsidR="000174CE" w:rsidRPr="000174CE" w:rsidRDefault="000174CE" w:rsidP="000174CE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</w:pPr>
            <w:r w:rsidRPr="000174CE">
              <w:rPr>
                <w:rFonts w:cs="Calibri"/>
                <w:b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:rsidR="000174CE" w:rsidRPr="000174CE" w:rsidRDefault="000174CE" w:rsidP="000174CE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</w:p>
          <w:p w:rsidR="000174CE" w:rsidRPr="000174CE" w:rsidRDefault="000174CE" w:rsidP="000174CE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0174CE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0174CE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</w:tbl>
    <w:p w:rsidR="000174CE" w:rsidRPr="000174CE" w:rsidRDefault="000174CE" w:rsidP="000174CE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231EA5" w:rsidRPr="00231EA5" w:rsidRDefault="00231EA5" w:rsidP="00231EA5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231EA5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561AECA" wp14:editId="1F7B6628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9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92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5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3A7ECF" id="Group 4384" o:spid="_x0000_s1026" style="position:absolute;margin-left:-12.9pt;margin-top:6.55pt;width:406.95pt;height:30.95pt;z-index:-25162649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231EA5" w:rsidRPr="00231EA5" w:rsidRDefault="00231EA5" w:rsidP="00231EA5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231EA5">
        <w:rPr>
          <w:rFonts w:ascii="Calibri" w:hAnsi="Calibri" w:cs="Calibri"/>
          <w:b/>
          <w:color w:val="000000"/>
          <w:sz w:val="20"/>
          <w:szCs w:val="20"/>
        </w:rPr>
        <w:t xml:space="preserve">Quand votre </w:t>
      </w:r>
      <w:r w:rsidRPr="00231EA5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231EA5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231EA5">
        <w:rPr>
          <w:rFonts w:ascii="Calibri" w:hAnsi="Calibri" w:cs="Calibri"/>
          <w:b/>
          <w:color w:val="000000"/>
          <w:sz w:val="20"/>
          <w:szCs w:val="20"/>
        </w:rPr>
        <w:t>sera-t-il/elle liquidée ?</w:t>
      </w:r>
    </w:p>
    <w:p w:rsidR="00231EA5" w:rsidRPr="00231EA5" w:rsidRDefault="00231EA5" w:rsidP="00231EA5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231EA5" w:rsidRPr="00231EA5" w:rsidTr="003B385E">
        <w:trPr>
          <w:trHeight w:val="375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31EA5">
              <w:rPr>
                <w:rFonts w:ascii="Calibri" w:hAnsi="Calibri" w:cs="Calibri"/>
                <w:b/>
                <w:sz w:val="20"/>
                <w:szCs w:val="20"/>
              </w:rPr>
              <w:t xml:space="preserve">La société de gestion a décidé de procéder à la dissolution (mise en liquidation) de votre </w:t>
            </w: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231EA5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231EA5" w:rsidRPr="00231EA5" w:rsidRDefault="00231EA5" w:rsidP="00231E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1EA5" w:rsidRPr="00231EA5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Présenter succinctement l'impact fiscal (renvoi en annexe).</w:t>
            </w:r>
          </w:p>
          <w:p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231EA5" w:rsidRPr="00231EA5" w:rsidRDefault="00231EA5" w:rsidP="00231E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31EA5">
              <w:rPr>
                <w:rFonts w:ascii="Calibri" w:hAnsi="Calibri" w:cs="Calibri"/>
                <w:b/>
                <w:sz w:val="20"/>
                <w:szCs w:val="20"/>
              </w:rPr>
              <w:t xml:space="preserve">Votre </w:t>
            </w: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231EA5">
              <w:rPr>
                <w:rFonts w:ascii="Calibri" w:hAnsi="Calibri" w:cs="Calibri"/>
                <w:b/>
                <w:sz w:val="20"/>
                <w:szCs w:val="20"/>
              </w:rPr>
              <w:t xml:space="preserve"> sera dissous(te) en date du </w:t>
            </w: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231EA5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231EA5" w:rsidRPr="00231EA5" w:rsidRDefault="00231EA5" w:rsidP="00231EA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1EA5" w:rsidRPr="00231EA5" w:rsidRDefault="00231EA5" w:rsidP="00231E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1EA5" w:rsidRPr="00231EA5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231EA5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pour les fonds/SICAV qui ne respecteront pas la durée de vie initialement prévue dans leur documentation légale.</w:t>
            </w:r>
          </w:p>
        </w:tc>
      </w:tr>
      <w:tr w:rsidR="00231EA5" w:rsidRPr="00231EA5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31EA5" w:rsidRPr="00231EA5" w:rsidRDefault="00231EA5" w:rsidP="00231EA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31EA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L'échéance du </w:t>
            </w: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[forme juridique du fonds] </w:t>
            </w:r>
            <w:r w:rsidRPr="00231EA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telle que prévue dans sa documentation légale est le </w:t>
            </w:r>
            <w:r w:rsidRPr="00231EA5">
              <w:rPr>
                <w:rFonts w:ascii="Calibri" w:hAnsi="Calibri" w:cs="Calibri"/>
                <w:color w:val="44546A"/>
                <w:sz w:val="20"/>
                <w:szCs w:val="20"/>
              </w:rPr>
              <w:t>XX/XX/XX</w:t>
            </w:r>
            <w:r w:rsidRPr="00231EA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</w:p>
          <w:p w:rsidR="00231EA5" w:rsidRPr="00231EA5" w:rsidRDefault="00231EA5" w:rsidP="00231EA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31EA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Celle-ci ne sera pas respectée. En effet, la société de gestion prévoit de clôturer les opérations de liquidation des lignes en portefeuille à horizon </w:t>
            </w: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XXX</w:t>
            </w:r>
            <w:r w:rsidRPr="00231EA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231EA5" w:rsidRPr="00231EA5" w:rsidRDefault="00231EA5" w:rsidP="00231E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1EA5" w:rsidRPr="00231EA5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Mention succincte sur le nombre de lignes encore présentes en portefeuille et information relative à la valorisation actuelle de ces lignes.</w:t>
            </w:r>
          </w:p>
        </w:tc>
      </w:tr>
    </w:tbl>
    <w:p w:rsidR="00231EA5" w:rsidRPr="00231EA5" w:rsidRDefault="00231EA5" w:rsidP="00231EA5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231EA5" w:rsidRPr="00231EA5" w:rsidRDefault="00231EA5" w:rsidP="00231EA5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3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8"/>
      </w:tblGrid>
      <w:tr w:rsidR="00231EA5" w:rsidRPr="00231EA5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231EA5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insérer une phrase en rouge et en gras sur le blocage des souscriptions / rachats.</w:t>
            </w:r>
          </w:p>
          <w:p w:rsidR="00231EA5" w:rsidRPr="00231EA5" w:rsidRDefault="00231EA5" w:rsidP="00231EA5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18"/>
                <w:u w:val="single"/>
              </w:rPr>
            </w:pPr>
          </w:p>
        </w:tc>
      </w:tr>
      <w:tr w:rsidR="00231EA5" w:rsidRPr="00231EA5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r w:rsidRPr="00231EA5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  <w:r w:rsidRPr="00231EA5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br/>
              <w:t xml:space="preserve">le rachat de vos parts à compter du </w:t>
            </w:r>
            <w:r w:rsidRPr="00231EA5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XX/XX/X</w:t>
            </w:r>
            <w:r w:rsidRPr="00231EA5">
              <w:rPr>
                <w:rFonts w:ascii="Calibri" w:hAnsi="Calibri" w:cs="Calibri"/>
                <w:b/>
                <w:color w:val="44546A"/>
                <w:sz w:val="20"/>
                <w:szCs w:val="20"/>
              </w:rPr>
              <w:t>X</w:t>
            </w:r>
            <w:r w:rsidRPr="00231EA5">
              <w:rPr>
                <w:rFonts w:ascii="Calibri" w:hAnsi="Calibri" w:cs="Calibri"/>
                <w:b/>
                <w:iCs/>
                <w:color w:val="44546A"/>
                <w:sz w:val="20"/>
                <w:szCs w:val="18"/>
              </w:rPr>
              <w:t>.</w:t>
            </w:r>
          </w:p>
        </w:tc>
      </w:tr>
      <w:tr w:rsidR="00231EA5" w:rsidRPr="00231EA5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231EA5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 </w:t>
            </w:r>
          </w:p>
        </w:tc>
      </w:tr>
      <w:tr w:rsidR="00231EA5" w:rsidRPr="00231EA5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Insérer un renvoi vers un conseiller ou le service réclamation de la société de gestion.</w:t>
            </w:r>
          </w:p>
        </w:tc>
      </w:tr>
      <w:tr w:rsidR="00231EA5" w:rsidRPr="00231EA5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231EA5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  <w:tr w:rsidR="00231EA5" w:rsidRPr="00231EA5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231EA5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  <w:p w:rsidR="00231EA5" w:rsidRPr="00231EA5" w:rsidRDefault="00231EA5" w:rsidP="00231EA5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231EA5" w:rsidRPr="00231EA5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Annexe</w:t>
            </w:r>
          </w:p>
        </w:tc>
      </w:tr>
      <w:tr w:rsidR="00231EA5" w:rsidRPr="00231EA5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231EA5" w:rsidRPr="00231EA5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Glossaire présentant les termes techniques</w:t>
            </w:r>
          </w:p>
        </w:tc>
      </w:tr>
    </w:tbl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700A8" w:rsidRPr="007132DB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700A8" w:rsidRPr="007132DB" w:rsidSect="00081395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E5" w:rsidRDefault="008C36E5">
      <w:r>
        <w:separator/>
      </w:r>
    </w:p>
  </w:endnote>
  <w:endnote w:type="continuationSeparator" w:id="0">
    <w:p w:rsidR="008C36E5" w:rsidRDefault="008C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20008729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430814111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0B1F1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10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0B1F1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10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91345" w:rsidRDefault="00E913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12000853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0B1F1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0B1F1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10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91345" w:rsidRDefault="00E913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E5" w:rsidRDefault="008C36E5">
      <w:r>
        <w:separator/>
      </w:r>
    </w:p>
  </w:footnote>
  <w:footnote w:type="continuationSeparator" w:id="0">
    <w:p w:rsidR="008C36E5" w:rsidRDefault="008C36E5">
      <w:r>
        <w:continuationSeparator/>
      </w:r>
    </w:p>
  </w:footnote>
  <w:footnote w:id="1">
    <w:p w:rsidR="008621DC" w:rsidRPr="008621DC" w:rsidRDefault="008621DC" w:rsidP="008621DC">
      <w:pPr>
        <w:pStyle w:val="Notedebasdepage"/>
        <w:rPr>
          <w:sz w:val="16"/>
          <w:szCs w:val="16"/>
        </w:rPr>
      </w:pPr>
      <w:r w:rsidRPr="008621DC">
        <w:rPr>
          <w:rFonts w:ascii="Calibri" w:hAnsi="Calibri" w:cs="Calibri"/>
          <w:color w:val="3C3B40"/>
          <w:sz w:val="16"/>
          <w:szCs w:val="16"/>
          <w:vertAlign w:val="superscript"/>
        </w:rPr>
        <w:footnoteRef/>
      </w:r>
      <w:r w:rsidRPr="008621DC">
        <w:rPr>
          <w:rFonts w:ascii="Calibri" w:hAnsi="Calibri" w:cs="Calibri"/>
          <w:color w:val="3C3B40"/>
          <w:sz w:val="16"/>
          <w:szCs w:val="16"/>
          <w:vertAlign w:val="superscript"/>
        </w:rPr>
        <w:t xml:space="preserve"> </w:t>
      </w:r>
      <w:r w:rsidRPr="008621DC">
        <w:rPr>
          <w:rFonts w:ascii="Calibri" w:hAnsi="Calibri" w:cs="Calibri"/>
          <w:color w:val="3C3B40"/>
          <w:sz w:val="16"/>
          <w:szCs w:val="16"/>
        </w:rPr>
        <w:t>Cet indicateur se base sur l'évolution du SRRI et l'évolution de l'exposition du fonds à une ou plusieurs typologies de risques.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D8" w:rsidRDefault="00922AD8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12A2B9C1" wp14:editId="07BCCD79">
          <wp:simplePos x="0" y="0"/>
          <wp:positionH relativeFrom="column">
            <wp:posOffset>-266700</wp:posOffset>
          </wp:positionH>
          <wp:positionV relativeFrom="paragraph">
            <wp:posOffset>-272415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2AD8" w:rsidRPr="00922AD8" w:rsidRDefault="00C82680" w:rsidP="00C82680">
    <w:pPr>
      <w:pStyle w:val="En-tt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Trame-type lettre aux porteurs – Mutation fonds à vocation générale</w:t>
    </w:r>
    <w:r w:rsidR="00987788">
      <w:rPr>
        <w:rFonts w:asciiTheme="minorHAnsi" w:hAnsiTheme="minorHAnsi" w:cstheme="minorHAnsi"/>
        <w:b/>
        <w:bCs/>
        <w:sz w:val="18"/>
        <w:szCs w:val="18"/>
      </w:rPr>
      <w:t xml:space="preserve"> - </w:t>
    </w:r>
    <w:r w:rsidR="007132DB">
      <w:rPr>
        <w:rFonts w:asciiTheme="minorHAnsi" w:hAnsiTheme="minorHAnsi" w:cstheme="minorHAnsi"/>
        <w:sz w:val="18"/>
        <w:szCs w:val="18"/>
      </w:rPr>
      <w:t xml:space="preserve">Annexe XII de l’instruction AMF </w:t>
    </w:r>
    <w:r w:rsidR="00922AD8" w:rsidRPr="00922AD8">
      <w:rPr>
        <w:rFonts w:asciiTheme="minorHAnsi" w:hAnsiTheme="minorHAnsi" w:cstheme="minorHAnsi"/>
        <w:sz w:val="18"/>
        <w:szCs w:val="18"/>
      </w:rPr>
      <w:t xml:space="preserve">- </w:t>
    </w:r>
    <w:r w:rsidR="007132DB" w:rsidRPr="007132DB">
      <w:rPr>
        <w:rFonts w:asciiTheme="minorHAnsi" w:hAnsiTheme="minorHAnsi" w:cstheme="minorHAnsi"/>
        <w:sz w:val="18"/>
        <w:szCs w:val="18"/>
      </w:rPr>
      <w:t>DOC-</w:t>
    </w:r>
    <w:r w:rsidR="007132DB">
      <w:rPr>
        <w:rFonts w:asciiTheme="minorHAnsi" w:hAnsiTheme="minorHAnsi" w:cstheme="minorHAnsi"/>
        <w:sz w:val="18"/>
        <w:szCs w:val="18"/>
      </w:rPr>
      <w:t>2011</w:t>
    </w:r>
    <w:r w:rsidR="007132DB" w:rsidRPr="007132DB">
      <w:rPr>
        <w:rFonts w:asciiTheme="minorHAnsi" w:hAnsiTheme="minorHAnsi" w:cstheme="minorHAnsi"/>
        <w:sz w:val="18"/>
        <w:szCs w:val="18"/>
      </w:rPr>
      <w:t>-</w:t>
    </w:r>
    <w:r w:rsidR="001435F1">
      <w:rPr>
        <w:rFonts w:asciiTheme="minorHAnsi" w:hAnsiTheme="minorHAnsi" w:cstheme="minorHAnsi"/>
        <w:sz w:val="18"/>
        <w:szCs w:val="18"/>
      </w:rPr>
      <w:t>20</w:t>
    </w:r>
    <w:r w:rsidR="00922AD8">
      <w:rPr>
        <w:rFonts w:asciiTheme="minorHAnsi" w:hAnsiTheme="minorHAnsi" w:cstheme="minorHAnsi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C390D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8.55pt;height:28.55pt" o:bullet="t">
        <v:imagedata r:id="rId1" o:title="Flêche_AMF_blc"/>
      </v:shape>
    </w:pict>
  </w:numPicBullet>
  <w:numPicBullet w:numPicBulletId="1">
    <w:pict>
      <v:shape id="_x0000_i1037" type="#_x0000_t75" style="width:2.7pt;height:2.7pt" o:bullet="t">
        <v:imagedata r:id="rId2" o:title="Fleche_prune copie"/>
      </v:shape>
    </w:pict>
  </w:numPicBullet>
  <w:numPicBullet w:numPicBulletId="2">
    <w:pict>
      <v:shape w14:anchorId="5E9464C7" id="_x0000_i1038" type="#_x0000_t75" style="width:28.55pt;height:28.55pt" o:bullet="t">
        <v:imagedata r:id="rId3" o:title="Fleche_jaune"/>
      </v:shape>
    </w:pict>
  </w:numPicBullet>
  <w:numPicBullet w:numPicBulletId="3">
    <w:pict>
      <v:shape id="_x0000_i1039" type="#_x0000_t75" style="width:28.55pt;height:28.55pt" o:bullet="t">
        <v:imagedata r:id="rId4" o:title="Fleche_aubergine"/>
      </v:shape>
    </w:pict>
  </w:numPicBullet>
  <w:numPicBullet w:numPicBulletId="4">
    <w:pict>
      <v:shape id="_x0000_i1040" type="#_x0000_t75" style="width:28.55pt;height:28.55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658F0"/>
    <w:multiLevelType w:val="hybridMultilevel"/>
    <w:tmpl w:val="E9BC73C6"/>
    <w:lvl w:ilvl="0" w:tplc="B61017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F54232"/>
    <w:multiLevelType w:val="hybridMultilevel"/>
    <w:tmpl w:val="C96CEBE6"/>
    <w:lvl w:ilvl="0" w:tplc="6DACF752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5E2F7E" w:themeColor="accent4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A4E7367"/>
    <w:multiLevelType w:val="hybridMultilevel"/>
    <w:tmpl w:val="F7E8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B13DF"/>
    <w:multiLevelType w:val="hybridMultilevel"/>
    <w:tmpl w:val="16A626A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95E2B5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32"/>
  </w:num>
  <w:num w:numId="5">
    <w:abstractNumId w:val="35"/>
  </w:num>
  <w:num w:numId="6">
    <w:abstractNumId w:val="11"/>
  </w:num>
  <w:num w:numId="7">
    <w:abstractNumId w:val="12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5"/>
  </w:num>
  <w:num w:numId="21">
    <w:abstractNumId w:val="14"/>
  </w:num>
  <w:num w:numId="22">
    <w:abstractNumId w:val="18"/>
  </w:num>
  <w:num w:numId="23">
    <w:abstractNumId w:val="13"/>
  </w:num>
  <w:num w:numId="24">
    <w:abstractNumId w:val="31"/>
  </w:num>
  <w:num w:numId="25">
    <w:abstractNumId w:val="26"/>
  </w:num>
  <w:num w:numId="26">
    <w:abstractNumId w:val="34"/>
  </w:num>
  <w:num w:numId="27">
    <w:abstractNumId w:val="20"/>
  </w:num>
  <w:num w:numId="28">
    <w:abstractNumId w:val="16"/>
  </w:num>
  <w:num w:numId="29">
    <w:abstractNumId w:val="22"/>
    <w:lvlOverride w:ilvl="0">
      <w:startOverride w:val="1"/>
    </w:lvlOverride>
  </w:num>
  <w:num w:numId="30">
    <w:abstractNumId w:val="13"/>
  </w:num>
  <w:num w:numId="31">
    <w:abstractNumId w:val="33"/>
  </w:num>
  <w:num w:numId="32">
    <w:abstractNumId w:val="23"/>
  </w:num>
  <w:num w:numId="33">
    <w:abstractNumId w:val="28"/>
  </w:num>
  <w:num w:numId="34">
    <w:abstractNumId w:val="17"/>
  </w:num>
  <w:num w:numId="35">
    <w:abstractNumId w:val="29"/>
  </w:num>
  <w:num w:numId="36">
    <w:abstractNumId w:val="21"/>
  </w:num>
  <w:num w:numId="37">
    <w:abstractNumId w:val="19"/>
  </w:num>
  <w:num w:numId="38">
    <w:abstractNumId w:val="36"/>
  </w:num>
  <w:num w:numId="39">
    <w:abstractNumId w:val="37"/>
  </w:num>
  <w:num w:numId="40">
    <w:abstractNumId w:val="27"/>
  </w:num>
  <w:num w:numId="41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174CE"/>
    <w:rsid w:val="00030BC5"/>
    <w:rsid w:val="00041B0E"/>
    <w:rsid w:val="00060F10"/>
    <w:rsid w:val="00061209"/>
    <w:rsid w:val="00070FA5"/>
    <w:rsid w:val="000767FD"/>
    <w:rsid w:val="00081395"/>
    <w:rsid w:val="000B1F16"/>
    <w:rsid w:val="000B7F59"/>
    <w:rsid w:val="000E44D3"/>
    <w:rsid w:val="000F3F43"/>
    <w:rsid w:val="00105E07"/>
    <w:rsid w:val="0013025C"/>
    <w:rsid w:val="00133FF8"/>
    <w:rsid w:val="001435F1"/>
    <w:rsid w:val="00166EB3"/>
    <w:rsid w:val="001F3A87"/>
    <w:rsid w:val="00231EA5"/>
    <w:rsid w:val="0023233D"/>
    <w:rsid w:val="002434A6"/>
    <w:rsid w:val="002F705A"/>
    <w:rsid w:val="00365120"/>
    <w:rsid w:val="00394678"/>
    <w:rsid w:val="003B0015"/>
    <w:rsid w:val="00460571"/>
    <w:rsid w:val="004F6B56"/>
    <w:rsid w:val="005009B5"/>
    <w:rsid w:val="00511597"/>
    <w:rsid w:val="00560F0F"/>
    <w:rsid w:val="00593EDE"/>
    <w:rsid w:val="005C1100"/>
    <w:rsid w:val="005C6282"/>
    <w:rsid w:val="0066464A"/>
    <w:rsid w:val="00682488"/>
    <w:rsid w:val="00684FDF"/>
    <w:rsid w:val="006C4987"/>
    <w:rsid w:val="006E6631"/>
    <w:rsid w:val="007132DB"/>
    <w:rsid w:val="007211C5"/>
    <w:rsid w:val="0075127A"/>
    <w:rsid w:val="007759C7"/>
    <w:rsid w:val="00784BC5"/>
    <w:rsid w:val="007C2CD0"/>
    <w:rsid w:val="0080126D"/>
    <w:rsid w:val="00826BA0"/>
    <w:rsid w:val="00835FC9"/>
    <w:rsid w:val="008621DC"/>
    <w:rsid w:val="008A64B6"/>
    <w:rsid w:val="008B0776"/>
    <w:rsid w:val="008B2E32"/>
    <w:rsid w:val="008C36E5"/>
    <w:rsid w:val="00915E74"/>
    <w:rsid w:val="00922AD8"/>
    <w:rsid w:val="009522A4"/>
    <w:rsid w:val="009700A8"/>
    <w:rsid w:val="0097706F"/>
    <w:rsid w:val="00987788"/>
    <w:rsid w:val="009C1046"/>
    <w:rsid w:val="009D35DA"/>
    <w:rsid w:val="00A375FC"/>
    <w:rsid w:val="00A52761"/>
    <w:rsid w:val="00A85950"/>
    <w:rsid w:val="00AC2B18"/>
    <w:rsid w:val="00AF529B"/>
    <w:rsid w:val="00B86098"/>
    <w:rsid w:val="00C109BF"/>
    <w:rsid w:val="00C41F49"/>
    <w:rsid w:val="00C777D6"/>
    <w:rsid w:val="00C82680"/>
    <w:rsid w:val="00C96044"/>
    <w:rsid w:val="00CC2EC1"/>
    <w:rsid w:val="00D52CFD"/>
    <w:rsid w:val="00D55321"/>
    <w:rsid w:val="00D80A91"/>
    <w:rsid w:val="00E049BB"/>
    <w:rsid w:val="00E1204F"/>
    <w:rsid w:val="00E37FEC"/>
    <w:rsid w:val="00E46668"/>
    <w:rsid w:val="00E66D10"/>
    <w:rsid w:val="00E74AAB"/>
    <w:rsid w:val="00E91345"/>
    <w:rsid w:val="00EC490B"/>
    <w:rsid w:val="00F478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133FF8"/>
    <w:pPr>
      <w:ind w:left="284"/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aliases w:val="fr,Footnote Reference Superscript,BVI fnr,Footnote symbol,16 Point,Superscript 6 Point,Footnote Reference Number,Footnote Reference_LVL6,Footnote Reference_LVL61,Footnote Reference_LVL62,Footnote Reference_LVL63,SUPERS,Footnote"/>
    <w:basedOn w:val="Policepardfaut"/>
    <w:uiPriority w:val="99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rsid w:val="0097706F"/>
  </w:style>
  <w:style w:type="character" w:customStyle="1" w:styleId="NotedebasdepageCar">
    <w:name w:val="Note de bas de page Car"/>
    <w:basedOn w:val="Policepardfaut"/>
    <w:link w:val="Notedebasdepage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ind w:left="568" w:hanging="284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  <w:style w:type="character" w:styleId="Textedelespacerserv">
    <w:name w:val="Placeholder Text"/>
    <w:basedOn w:val="Policepardfaut"/>
    <w:rsid w:val="00684FDF"/>
    <w:rPr>
      <w:color w:val="808080"/>
    </w:rPr>
  </w:style>
  <w:style w:type="paragraph" w:customStyle="1" w:styleId="AMFDoctrineEncadr">
    <w:name w:val="AMF Doctrine Encadré"/>
    <w:basedOn w:val="AMFTEXTECOURANT"/>
    <w:qFormat/>
    <w:rsid w:val="005C6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0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E91345"/>
  </w:style>
  <w:style w:type="table" w:styleId="Grilledutableau">
    <w:name w:val="Table Grid"/>
    <w:basedOn w:val="TableauNormal"/>
    <w:uiPriority w:val="39"/>
    <w:rsid w:val="00CC2EC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0174C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0174C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6.jpe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2527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HOUDOT Laurence</dc:creator>
  <cp:lastModifiedBy>GOUBY Nathalie</cp:lastModifiedBy>
  <cp:revision>3</cp:revision>
  <cp:lastPrinted>2010-11-05T13:58:00Z</cp:lastPrinted>
  <dcterms:created xsi:type="dcterms:W3CDTF">2022-11-08T10:26:00Z</dcterms:created>
  <dcterms:modified xsi:type="dcterms:W3CDTF">2022-11-08T10:27:00Z</dcterms:modified>
</cp:coreProperties>
</file>